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21" w:rsidRPr="00365C4F" w:rsidRDefault="00C72021" w:rsidP="00C72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C4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72021" w:rsidRDefault="00C72021" w:rsidP="00190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«Лысьвенская библиотечная система</w:t>
      </w:r>
      <w:r w:rsidRPr="00365C4F">
        <w:rPr>
          <w:rFonts w:ascii="Times New Roman" w:hAnsi="Times New Roman" w:cs="Times New Roman"/>
          <w:sz w:val="24"/>
          <w:szCs w:val="24"/>
        </w:rPr>
        <w:t>»</w:t>
      </w:r>
      <w:r w:rsidRPr="00365C4F">
        <w:rPr>
          <w:rFonts w:ascii="Times New Roman" w:hAnsi="Times New Roman" w:cs="Times New Roman"/>
          <w:sz w:val="24"/>
          <w:szCs w:val="24"/>
        </w:rPr>
        <w:cr/>
      </w:r>
    </w:p>
    <w:p w:rsidR="00C72021" w:rsidRDefault="00C72021" w:rsidP="00C72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895" cy="503807"/>
            <wp:effectExtent l="19050" t="0" r="7605" b="0"/>
            <wp:docPr id="2" name="Рисунок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9" cy="50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21" w:rsidRPr="009F2B89" w:rsidRDefault="00C72021" w:rsidP="009F2B8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8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72021" w:rsidRPr="009F2B89" w:rsidRDefault="00E83E15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9">
        <w:rPr>
          <w:rFonts w:ascii="Times New Roman" w:hAnsi="Times New Roman" w:cs="Times New Roman"/>
          <w:b/>
          <w:sz w:val="28"/>
          <w:szCs w:val="28"/>
        </w:rPr>
        <w:t>13-</w:t>
      </w:r>
      <w:r w:rsidR="00C72021" w:rsidRPr="009F2B89">
        <w:rPr>
          <w:rFonts w:ascii="Times New Roman" w:hAnsi="Times New Roman" w:cs="Times New Roman"/>
          <w:b/>
          <w:sz w:val="28"/>
          <w:szCs w:val="28"/>
        </w:rPr>
        <w:t>14 октября 202</w:t>
      </w:r>
      <w:r w:rsidR="00871C7B" w:rsidRPr="009F2B89">
        <w:rPr>
          <w:rFonts w:ascii="Times New Roman" w:hAnsi="Times New Roman" w:cs="Times New Roman"/>
          <w:b/>
          <w:sz w:val="28"/>
          <w:szCs w:val="28"/>
        </w:rPr>
        <w:t>2</w:t>
      </w:r>
      <w:r w:rsidR="00C72021" w:rsidRPr="009F2B8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72021" w:rsidRPr="009F2B89">
        <w:rPr>
          <w:rFonts w:ascii="Times New Roman" w:hAnsi="Times New Roman" w:cs="Times New Roman"/>
          <w:sz w:val="28"/>
          <w:szCs w:val="28"/>
        </w:rPr>
        <w:t xml:space="preserve"> в Лысьвенском </w:t>
      </w:r>
      <w:r w:rsidR="007D4DCF" w:rsidRPr="009F2B89">
        <w:rPr>
          <w:rFonts w:ascii="Times New Roman" w:hAnsi="Times New Roman" w:cs="Times New Roman"/>
          <w:sz w:val="28"/>
          <w:szCs w:val="28"/>
        </w:rPr>
        <w:t>городском округе состоится</w:t>
      </w:r>
      <w:r w:rsidR="00C72021" w:rsidRPr="009F2B89">
        <w:rPr>
          <w:rFonts w:ascii="Times New Roman" w:hAnsi="Times New Roman" w:cs="Times New Roman"/>
          <w:sz w:val="28"/>
          <w:szCs w:val="28"/>
        </w:rPr>
        <w:t xml:space="preserve"> акция «Читай, Лысьва-2022»!</w:t>
      </w:r>
    </w:p>
    <w:p w:rsidR="00C72021" w:rsidRPr="009F2B89" w:rsidRDefault="00C72021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21" w:rsidRPr="009F2B89" w:rsidRDefault="00C72021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9">
        <w:rPr>
          <w:rFonts w:ascii="Times New Roman" w:hAnsi="Times New Roman" w:cs="Times New Roman"/>
          <w:b/>
          <w:sz w:val="28"/>
          <w:szCs w:val="28"/>
        </w:rPr>
        <w:t>Организатор акции:</w:t>
      </w:r>
      <w:r w:rsidRPr="009F2B89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«Лысьвенская библиотечная система»</w:t>
      </w:r>
    </w:p>
    <w:p w:rsidR="00C72021" w:rsidRPr="009F2B89" w:rsidRDefault="00C72021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21" w:rsidRPr="009F2B89" w:rsidRDefault="00C72021" w:rsidP="00446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B8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F2B89">
        <w:rPr>
          <w:rFonts w:ascii="Times New Roman" w:hAnsi="Times New Roman" w:cs="Times New Roman"/>
          <w:color w:val="000000"/>
          <w:sz w:val="28"/>
          <w:szCs w:val="28"/>
        </w:rPr>
        <w:t>: привлечение детей, подростков и молодежи к чтению книг о Лысьве, знакомству с местными авторами и новыми краеведческими изданиями.</w:t>
      </w:r>
    </w:p>
    <w:p w:rsidR="00C72021" w:rsidRPr="009F2B89" w:rsidRDefault="00C72021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70" w:rsidRPr="009F2B89" w:rsidRDefault="006F2570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9">
        <w:rPr>
          <w:rFonts w:ascii="Times New Roman" w:hAnsi="Times New Roman" w:cs="Times New Roman"/>
          <w:b/>
          <w:sz w:val="28"/>
          <w:szCs w:val="28"/>
        </w:rPr>
        <w:t>К участию в акции «Читай, Лысьва-2022» приглашаются</w:t>
      </w:r>
      <w:r w:rsidRPr="009F2B89">
        <w:rPr>
          <w:rFonts w:ascii="Times New Roman" w:hAnsi="Times New Roman" w:cs="Times New Roman"/>
          <w:sz w:val="28"/>
          <w:szCs w:val="28"/>
        </w:rPr>
        <w:t>: все образовательные учреждения округа, в том числе учреждения дошкольного образования, средне - специального и высшего профессионального образования, общественные организации, молодежные объединения, библиотеки разных ведомств.</w:t>
      </w:r>
    </w:p>
    <w:p w:rsidR="004C5938" w:rsidRPr="009F2B89" w:rsidRDefault="004C5938" w:rsidP="004468DC">
      <w:pPr>
        <w:pStyle w:val="msonormalmrcssattr"/>
        <w:shd w:val="clear" w:color="auto" w:fill="FFFFFF"/>
        <w:jc w:val="both"/>
        <w:rPr>
          <w:rStyle w:val="a9"/>
          <w:b w:val="0"/>
          <w:sz w:val="28"/>
          <w:szCs w:val="28"/>
        </w:rPr>
      </w:pPr>
      <w:r w:rsidRPr="009F2B89">
        <w:rPr>
          <w:bCs/>
          <w:sz w:val="28"/>
          <w:szCs w:val="28"/>
        </w:rPr>
        <w:t xml:space="preserve">10 сентября 2021 г. указом Президента РФ Лысьве было присвоено почетное звание РФ «Город трудовой доблести». </w:t>
      </w:r>
      <w:r w:rsidR="00F27AC0" w:rsidRPr="009F2B89">
        <w:rPr>
          <w:rStyle w:val="a9"/>
          <w:b w:val="0"/>
          <w:sz w:val="28"/>
          <w:szCs w:val="28"/>
        </w:rPr>
        <w:t>А</w:t>
      </w:r>
      <w:r w:rsidR="006F2570" w:rsidRPr="009F2B89">
        <w:rPr>
          <w:rStyle w:val="a9"/>
          <w:b w:val="0"/>
          <w:sz w:val="28"/>
          <w:szCs w:val="28"/>
        </w:rPr>
        <w:t xml:space="preserve">кция проводится в рамках </w:t>
      </w:r>
      <w:r w:rsidR="00F27AC0" w:rsidRPr="009F2B89">
        <w:rPr>
          <w:rStyle w:val="a9"/>
          <w:b w:val="0"/>
          <w:sz w:val="28"/>
          <w:szCs w:val="28"/>
        </w:rPr>
        <w:t xml:space="preserve">плана </w:t>
      </w:r>
      <w:r w:rsidR="00156226" w:rsidRPr="009F2B89">
        <w:rPr>
          <w:rStyle w:val="a9"/>
          <w:b w:val="0"/>
          <w:sz w:val="28"/>
          <w:szCs w:val="28"/>
        </w:rPr>
        <w:t xml:space="preserve">городского </w:t>
      </w:r>
      <w:r w:rsidR="006F2570" w:rsidRPr="009F2B89">
        <w:rPr>
          <w:rStyle w:val="a9"/>
          <w:b w:val="0"/>
          <w:sz w:val="28"/>
          <w:szCs w:val="28"/>
        </w:rPr>
        <w:t xml:space="preserve">проекта </w:t>
      </w:r>
      <w:r w:rsidR="006F2570" w:rsidRPr="009F2B89">
        <w:rPr>
          <w:rStyle w:val="a9"/>
          <w:sz w:val="28"/>
          <w:szCs w:val="28"/>
        </w:rPr>
        <w:t>«Лысьва</w:t>
      </w:r>
      <w:r w:rsidR="00156226" w:rsidRPr="009F2B89">
        <w:rPr>
          <w:rStyle w:val="a9"/>
          <w:sz w:val="28"/>
          <w:szCs w:val="28"/>
        </w:rPr>
        <w:t xml:space="preserve"> </w:t>
      </w:r>
      <w:r w:rsidR="006F2570" w:rsidRPr="009F2B89">
        <w:rPr>
          <w:rStyle w:val="a9"/>
          <w:sz w:val="28"/>
          <w:szCs w:val="28"/>
        </w:rPr>
        <w:t>-</w:t>
      </w:r>
      <w:r w:rsidR="00156226" w:rsidRPr="009F2B89">
        <w:rPr>
          <w:rStyle w:val="a9"/>
          <w:sz w:val="28"/>
          <w:szCs w:val="28"/>
        </w:rPr>
        <w:t xml:space="preserve"> </w:t>
      </w:r>
      <w:r w:rsidR="006F2570" w:rsidRPr="009F2B89">
        <w:rPr>
          <w:rStyle w:val="a9"/>
          <w:sz w:val="28"/>
          <w:szCs w:val="28"/>
        </w:rPr>
        <w:t>город трудовой доблести»</w:t>
      </w:r>
      <w:r w:rsidR="004C5773" w:rsidRPr="009F2B89">
        <w:rPr>
          <w:rStyle w:val="a9"/>
          <w:b w:val="0"/>
          <w:sz w:val="28"/>
          <w:szCs w:val="28"/>
        </w:rPr>
        <w:t>, утвержденного  на  2021-2022 год</w:t>
      </w:r>
      <w:r w:rsidR="00C22899" w:rsidRPr="009F2B89">
        <w:rPr>
          <w:rStyle w:val="a9"/>
          <w:b w:val="0"/>
          <w:sz w:val="28"/>
          <w:szCs w:val="28"/>
        </w:rPr>
        <w:t xml:space="preserve">. </w:t>
      </w:r>
    </w:p>
    <w:p w:rsidR="00C22899" w:rsidRPr="009F2B89" w:rsidRDefault="006F2570" w:rsidP="004468DC">
      <w:pPr>
        <w:pStyle w:val="msonormalmrcssattr"/>
        <w:shd w:val="clear" w:color="auto" w:fill="FFFFFF"/>
        <w:jc w:val="both"/>
        <w:rPr>
          <w:bCs/>
          <w:sz w:val="28"/>
          <w:szCs w:val="28"/>
        </w:rPr>
      </w:pPr>
      <w:r w:rsidRPr="009F2B89">
        <w:rPr>
          <w:rStyle w:val="a9"/>
          <w:b w:val="0"/>
          <w:sz w:val="28"/>
          <w:szCs w:val="28"/>
        </w:rPr>
        <w:t xml:space="preserve">В связи с этим, предлагаем использовать для громких чтений и других мероприятий,  краеведческие </w:t>
      </w:r>
      <w:r w:rsidR="004468DC">
        <w:rPr>
          <w:rStyle w:val="a9"/>
          <w:b w:val="0"/>
          <w:sz w:val="28"/>
          <w:szCs w:val="28"/>
        </w:rPr>
        <w:t xml:space="preserve">ресурсы </w:t>
      </w:r>
      <w:r w:rsidRPr="009F2B89">
        <w:rPr>
          <w:rStyle w:val="a9"/>
          <w:b w:val="0"/>
          <w:sz w:val="28"/>
          <w:szCs w:val="28"/>
        </w:rPr>
        <w:t xml:space="preserve">по </w:t>
      </w:r>
      <w:r w:rsidR="00CA035D" w:rsidRPr="009F2B89">
        <w:rPr>
          <w:rStyle w:val="a9"/>
          <w:b w:val="0"/>
          <w:sz w:val="28"/>
          <w:szCs w:val="28"/>
        </w:rPr>
        <w:t xml:space="preserve">данной </w:t>
      </w:r>
      <w:r w:rsidR="00C22899" w:rsidRPr="009F2B89">
        <w:rPr>
          <w:rStyle w:val="a9"/>
          <w:b w:val="0"/>
          <w:sz w:val="28"/>
          <w:szCs w:val="28"/>
        </w:rPr>
        <w:t xml:space="preserve">теме, в частности </w:t>
      </w:r>
      <w:r w:rsidR="00C22899" w:rsidRPr="009F2B89">
        <w:rPr>
          <w:sz w:val="28"/>
          <w:szCs w:val="28"/>
        </w:rPr>
        <w:t> о</w:t>
      </w:r>
      <w:r w:rsidR="00C22899" w:rsidRPr="009F2B89">
        <w:rPr>
          <w:rStyle w:val="a9"/>
          <w:b w:val="0"/>
          <w:sz w:val="28"/>
          <w:szCs w:val="28"/>
        </w:rPr>
        <w:t xml:space="preserve">собое внимание обращаем на новое издание: </w:t>
      </w:r>
      <w:r w:rsidR="004644AC" w:rsidRPr="009F2B89">
        <w:rPr>
          <w:rStyle w:val="a9"/>
          <w:sz w:val="28"/>
          <w:szCs w:val="28"/>
        </w:rPr>
        <w:t xml:space="preserve">Оборонная </w:t>
      </w:r>
      <w:r w:rsidR="004644AC" w:rsidRPr="009F2B89">
        <w:rPr>
          <w:rStyle w:val="a9"/>
          <w:b w:val="0"/>
          <w:sz w:val="28"/>
          <w:szCs w:val="28"/>
        </w:rPr>
        <w:t>п</w:t>
      </w:r>
      <w:r w:rsidR="00C22899" w:rsidRPr="009F2B89">
        <w:rPr>
          <w:b/>
          <w:bCs/>
          <w:sz w:val="28"/>
          <w:szCs w:val="28"/>
        </w:rPr>
        <w:t xml:space="preserve">родукция Лысьвенского металлургического завода в годы Великой Отечественной войны </w:t>
      </w:r>
      <w:r w:rsidR="00C22899" w:rsidRPr="009F2B89">
        <w:rPr>
          <w:bCs/>
          <w:sz w:val="28"/>
          <w:szCs w:val="28"/>
        </w:rPr>
        <w:t xml:space="preserve">/ </w:t>
      </w:r>
      <w:r w:rsidR="00C22899" w:rsidRPr="009F2B89">
        <w:rPr>
          <w:b/>
          <w:bCs/>
          <w:sz w:val="28"/>
          <w:szCs w:val="28"/>
        </w:rPr>
        <w:t xml:space="preserve">МБУК «Лысьвенская библиотечная система», Центральная библиотека; составитель С. И. Елохова. – Лысьва : [б.и.], 2022. – </w:t>
      </w:r>
      <w:r w:rsidR="00CD7E6B" w:rsidRPr="009F2B89">
        <w:rPr>
          <w:b/>
          <w:bCs/>
          <w:sz w:val="28"/>
          <w:szCs w:val="28"/>
        </w:rPr>
        <w:t>53</w:t>
      </w:r>
      <w:r w:rsidR="00C22899" w:rsidRPr="009F2B89">
        <w:rPr>
          <w:b/>
          <w:bCs/>
          <w:sz w:val="28"/>
          <w:szCs w:val="28"/>
        </w:rPr>
        <w:t xml:space="preserve">   с.</w:t>
      </w:r>
      <w:r w:rsidR="00C22899" w:rsidRPr="009F2B89">
        <w:rPr>
          <w:bCs/>
          <w:sz w:val="28"/>
          <w:szCs w:val="28"/>
        </w:rPr>
        <w:t xml:space="preserve">  </w:t>
      </w:r>
    </w:p>
    <w:p w:rsidR="004468DC" w:rsidRDefault="004468DC" w:rsidP="004468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Данное пособие</w:t>
      </w:r>
      <w:r w:rsidR="00C22899" w:rsidRPr="004468DC">
        <w:rPr>
          <w:rFonts w:ascii="Times New Roman" w:hAnsi="Times New Roman" w:cs="Times New Roman"/>
          <w:bCs/>
          <w:i/>
          <w:sz w:val="28"/>
          <w:szCs w:val="28"/>
        </w:rPr>
        <w:t xml:space="preserve"> знакомит с основными изделиями, которые выпускал завод в военные годы. Для его составления использовался документ, хранящийся в Лысьвенском музее: «Объяснительная записка к отчету по спецпроизводству за годы Отечественной войны 1941-1945 гг.».</w:t>
      </w:r>
      <w:r w:rsidR="004C5938" w:rsidRPr="004468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22899" w:rsidRPr="004468DC">
        <w:rPr>
          <w:rFonts w:ascii="Times New Roman" w:hAnsi="Times New Roman" w:cs="Times New Roman"/>
          <w:bCs/>
          <w:i/>
          <w:sz w:val="28"/>
          <w:szCs w:val="28"/>
        </w:rPr>
        <w:t>Пособие состоит из двух разделов: «Лысьва в Великой Отечественной войне» и «Виды специзделий». Каждый раздел дополнен списком литературы и воспоминаниями ветеранов труда, которые в годы войны работали на заводе. В приложении представлен список архивных документов Лысьвенского завода, хранящихся в Пермском Г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осударственном архиве. </w:t>
      </w:r>
    </w:p>
    <w:p w:rsidR="004468DC" w:rsidRPr="004468DC" w:rsidRDefault="004468DC" w:rsidP="004468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B31AC" w:rsidRPr="009F2B89" w:rsidRDefault="00AB31AC" w:rsidP="004468D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9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F1064" w:rsidRPr="009F2B89">
        <w:rPr>
          <w:rFonts w:ascii="Times New Roman" w:hAnsi="Times New Roman" w:cs="Times New Roman"/>
          <w:sz w:val="28"/>
          <w:szCs w:val="28"/>
        </w:rPr>
        <w:t>рекомендуем</w:t>
      </w:r>
      <w:r w:rsidRPr="009F2B89">
        <w:rPr>
          <w:rFonts w:ascii="Times New Roman" w:hAnsi="Times New Roman" w:cs="Times New Roman"/>
          <w:sz w:val="28"/>
          <w:szCs w:val="28"/>
        </w:rPr>
        <w:t xml:space="preserve"> </w:t>
      </w:r>
      <w:r w:rsidR="004468DC">
        <w:rPr>
          <w:rFonts w:ascii="Times New Roman" w:hAnsi="Times New Roman" w:cs="Times New Roman"/>
          <w:sz w:val="28"/>
          <w:szCs w:val="28"/>
        </w:rPr>
        <w:t>к прочтению</w:t>
      </w:r>
      <w:r w:rsidRPr="009F2B89">
        <w:rPr>
          <w:rFonts w:ascii="Times New Roman" w:hAnsi="Times New Roman" w:cs="Times New Roman"/>
          <w:sz w:val="28"/>
          <w:szCs w:val="28"/>
        </w:rPr>
        <w:t xml:space="preserve"> </w:t>
      </w:r>
      <w:r w:rsidR="007B08CF" w:rsidRPr="009F2B89">
        <w:rPr>
          <w:rFonts w:ascii="Times New Roman" w:hAnsi="Times New Roman" w:cs="Times New Roman"/>
          <w:sz w:val="28"/>
          <w:szCs w:val="28"/>
        </w:rPr>
        <w:t>краеведческий ресурс</w:t>
      </w:r>
      <w:r w:rsidRPr="009F2B89">
        <w:rPr>
          <w:rFonts w:ascii="Times New Roman" w:hAnsi="Times New Roman" w:cs="Times New Roman"/>
          <w:sz w:val="28"/>
          <w:szCs w:val="28"/>
        </w:rPr>
        <w:t xml:space="preserve">: </w:t>
      </w:r>
      <w:r w:rsidRPr="009F2B89">
        <w:rPr>
          <w:rFonts w:ascii="Times New Roman" w:hAnsi="Times New Roman" w:cs="Times New Roman"/>
          <w:b/>
          <w:sz w:val="28"/>
          <w:szCs w:val="28"/>
        </w:rPr>
        <w:t>Победа ковалась в труде и в бою: Лысьва в Великой Отечественной войне: сборник статей</w:t>
      </w:r>
      <w:r w:rsidRPr="009F2B89">
        <w:rPr>
          <w:rFonts w:ascii="Times New Roman" w:hAnsi="Times New Roman" w:cs="Times New Roman"/>
          <w:sz w:val="28"/>
          <w:szCs w:val="28"/>
        </w:rPr>
        <w:t xml:space="preserve"> / Муниципальное бюджетное учреждение культуры «Лысьвенская библиотечная система», Центральная библиотека. – Лысьва : [б.и.], 2020. – 405 с. </w:t>
      </w:r>
    </w:p>
    <w:p w:rsidR="00F424AC" w:rsidRPr="009F2B89" w:rsidRDefault="00F424AC" w:rsidP="004468D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21" w:rsidRPr="009F2B89" w:rsidRDefault="006F2570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9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версии</w:t>
      </w:r>
      <w:r w:rsidR="00272E82" w:rsidRPr="009F2B89">
        <w:rPr>
          <w:rFonts w:ascii="Times New Roman" w:hAnsi="Times New Roman" w:cs="Times New Roman"/>
          <w:b/>
          <w:sz w:val="28"/>
          <w:szCs w:val="28"/>
        </w:rPr>
        <w:t xml:space="preserve"> краеведческих</w:t>
      </w:r>
      <w:r w:rsidRPr="009F2B89">
        <w:rPr>
          <w:rFonts w:ascii="Times New Roman" w:hAnsi="Times New Roman" w:cs="Times New Roman"/>
          <w:b/>
          <w:sz w:val="28"/>
          <w:szCs w:val="28"/>
        </w:rPr>
        <w:t xml:space="preserve"> изданий</w:t>
      </w:r>
      <w:r w:rsidRPr="009F2B89">
        <w:rPr>
          <w:rFonts w:ascii="Times New Roman" w:hAnsi="Times New Roman" w:cs="Times New Roman"/>
          <w:sz w:val="28"/>
          <w:szCs w:val="28"/>
        </w:rPr>
        <w:t xml:space="preserve"> доступны по указанным в списке ссылкам (Приложение 1), через </w:t>
      </w:r>
      <w:hyperlink r:id="rId9" w:history="1">
        <w:r w:rsidRPr="009F2B89">
          <w:rPr>
            <w:rStyle w:val="a4"/>
            <w:rFonts w:ascii="Times New Roman" w:hAnsi="Times New Roman" w:cs="Times New Roman"/>
            <w:sz w:val="28"/>
            <w:szCs w:val="28"/>
          </w:rPr>
          <w:t>электронную библиотеку</w:t>
        </w:r>
      </w:hyperlink>
      <w:r w:rsidR="004C5938" w:rsidRPr="009F2B89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D04BE" w:rsidRPr="009F2B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27719" w:rsidRPr="009F2B89">
          <w:rPr>
            <w:rStyle w:val="a4"/>
            <w:rFonts w:ascii="Times New Roman" w:hAnsi="Times New Roman" w:cs="Times New Roman"/>
            <w:sz w:val="28"/>
            <w:szCs w:val="28"/>
          </w:rPr>
          <w:t>МБУК "Лысьвенская БС" - Ресурсы библиотеки (lysva-library.ru)</w:t>
        </w:r>
      </w:hyperlink>
      <w:r w:rsidR="00227719" w:rsidRPr="009F2B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27719" w:rsidRPr="009F2B89">
          <w:rPr>
            <w:rStyle w:val="a4"/>
            <w:rFonts w:ascii="Times New Roman" w:hAnsi="Times New Roman" w:cs="Times New Roman"/>
            <w:sz w:val="28"/>
            <w:szCs w:val="28"/>
          </w:rPr>
          <w:t>МБУК "Лысьвенская БС" - Краеведческие издания (lysva-library.ru)</w:t>
        </w:r>
      </w:hyperlink>
      <w:r w:rsidR="00227719" w:rsidRPr="009F2B89">
        <w:rPr>
          <w:rFonts w:ascii="Times New Roman" w:hAnsi="Times New Roman" w:cs="Times New Roman"/>
          <w:sz w:val="28"/>
          <w:szCs w:val="28"/>
        </w:rPr>
        <w:t xml:space="preserve">; </w:t>
      </w:r>
      <w:r w:rsidR="00AD04BE" w:rsidRPr="009F2B8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27719" w:rsidRPr="009F2B89">
        <w:rPr>
          <w:rFonts w:ascii="Times New Roman" w:hAnsi="Times New Roman" w:cs="Times New Roman"/>
          <w:sz w:val="28"/>
          <w:szCs w:val="28"/>
        </w:rPr>
        <w:t xml:space="preserve">Лысьвы </w:t>
      </w:r>
      <w:hyperlink r:id="rId12" w:history="1">
        <w:r w:rsidR="00AD04BE" w:rsidRPr="009F2B89">
          <w:rPr>
            <w:rStyle w:val="a4"/>
            <w:rFonts w:ascii="Times New Roman" w:hAnsi="Times New Roman" w:cs="Times New Roman"/>
            <w:sz w:val="28"/>
            <w:szCs w:val="28"/>
          </w:rPr>
          <w:t>Народная энциклопедия Лысьвы (lysva.ru)</w:t>
        </w:r>
      </w:hyperlink>
      <w:r w:rsidR="00AD04BE" w:rsidRPr="009F2B89">
        <w:rPr>
          <w:rFonts w:ascii="Times New Roman" w:hAnsi="Times New Roman" w:cs="Times New Roman"/>
          <w:sz w:val="28"/>
          <w:szCs w:val="28"/>
        </w:rPr>
        <w:t>.</w:t>
      </w:r>
    </w:p>
    <w:p w:rsidR="00AA6716" w:rsidRPr="009F2B89" w:rsidRDefault="00AA6716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E8" w:rsidRPr="009F2B89" w:rsidRDefault="00264889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9">
        <w:rPr>
          <w:rFonts w:ascii="Times New Roman" w:hAnsi="Times New Roman" w:cs="Times New Roman"/>
          <w:sz w:val="28"/>
          <w:szCs w:val="28"/>
        </w:rPr>
        <w:t>П</w:t>
      </w:r>
      <w:r w:rsidR="00C72021" w:rsidRPr="009F2B89">
        <w:rPr>
          <w:rFonts w:ascii="Times New Roman" w:hAnsi="Times New Roman" w:cs="Times New Roman"/>
          <w:sz w:val="28"/>
          <w:szCs w:val="28"/>
        </w:rPr>
        <w:t xml:space="preserve">ечатные версии книг есть в библиотеках округа и у координатора акции </w:t>
      </w:r>
      <w:hyperlink r:id="rId13" w:history="1">
        <w:r w:rsidR="00C72021" w:rsidRPr="009F2B89">
          <w:rPr>
            <w:rStyle w:val="a4"/>
            <w:rFonts w:ascii="Times New Roman" w:hAnsi="Times New Roman" w:cs="Times New Roman"/>
            <w:sz w:val="28"/>
            <w:szCs w:val="28"/>
          </w:rPr>
          <w:t>molysva@mail.ru</w:t>
        </w:r>
      </w:hyperlink>
      <w:r w:rsidR="00C72021" w:rsidRPr="009F2B89">
        <w:rPr>
          <w:rFonts w:ascii="Times New Roman" w:hAnsi="Times New Roman" w:cs="Times New Roman"/>
          <w:sz w:val="28"/>
          <w:szCs w:val="28"/>
        </w:rPr>
        <w:t xml:space="preserve">. По заявке дополнительно </w:t>
      </w:r>
      <w:r w:rsidR="004C5938" w:rsidRPr="009F2B89">
        <w:rPr>
          <w:rFonts w:ascii="Times New Roman" w:hAnsi="Times New Roman" w:cs="Times New Roman"/>
          <w:sz w:val="28"/>
          <w:szCs w:val="28"/>
        </w:rPr>
        <w:t xml:space="preserve">оцифровываем </w:t>
      </w:r>
      <w:r w:rsidR="004644AC" w:rsidRPr="009F2B89">
        <w:rPr>
          <w:rFonts w:ascii="Times New Roman" w:hAnsi="Times New Roman" w:cs="Times New Roman"/>
          <w:sz w:val="28"/>
          <w:szCs w:val="28"/>
        </w:rPr>
        <w:t xml:space="preserve"> </w:t>
      </w:r>
      <w:r w:rsidR="004C5938" w:rsidRPr="009F2B89">
        <w:rPr>
          <w:rFonts w:ascii="Times New Roman" w:hAnsi="Times New Roman" w:cs="Times New Roman"/>
          <w:sz w:val="28"/>
          <w:szCs w:val="28"/>
        </w:rPr>
        <w:t xml:space="preserve"> часть издания.</w:t>
      </w:r>
    </w:p>
    <w:p w:rsidR="004C5938" w:rsidRPr="009F2B89" w:rsidRDefault="004C5938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F4" w:rsidRPr="009F2B89" w:rsidRDefault="008A34F4" w:rsidP="004468D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2B89">
        <w:rPr>
          <w:sz w:val="28"/>
          <w:szCs w:val="28"/>
        </w:rPr>
        <w:t>Новую книгу местного автора Г. В. Вершинина «Сиреневое утро» можно приобрести у автора</w:t>
      </w:r>
      <w:r w:rsidR="00407E64" w:rsidRPr="009F2B89">
        <w:rPr>
          <w:sz w:val="28"/>
          <w:szCs w:val="28"/>
        </w:rPr>
        <w:t xml:space="preserve"> и</w:t>
      </w:r>
      <w:r w:rsidR="004C5938" w:rsidRPr="009F2B89">
        <w:rPr>
          <w:sz w:val="28"/>
          <w:szCs w:val="28"/>
        </w:rPr>
        <w:t>ли</w:t>
      </w:r>
      <w:r w:rsidR="00407E64" w:rsidRPr="009F2B89">
        <w:rPr>
          <w:sz w:val="28"/>
          <w:szCs w:val="28"/>
        </w:rPr>
        <w:t xml:space="preserve"> </w:t>
      </w:r>
      <w:r w:rsidRPr="009F2B89">
        <w:rPr>
          <w:sz w:val="28"/>
          <w:szCs w:val="28"/>
        </w:rPr>
        <w:t xml:space="preserve"> через методико-библиографический отдел</w:t>
      </w:r>
      <w:r w:rsidR="003F60F4" w:rsidRPr="009F2B89">
        <w:rPr>
          <w:sz w:val="28"/>
          <w:szCs w:val="28"/>
        </w:rPr>
        <w:t xml:space="preserve"> Центральной библиотеки</w:t>
      </w:r>
      <w:r w:rsidRPr="009F2B89">
        <w:rPr>
          <w:sz w:val="28"/>
          <w:szCs w:val="28"/>
        </w:rPr>
        <w:t>.</w:t>
      </w:r>
    </w:p>
    <w:p w:rsidR="00F27AC0" w:rsidRPr="009F2B89" w:rsidRDefault="00F27AC0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423" w:rsidRPr="009F2B89" w:rsidRDefault="00632423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9">
        <w:rPr>
          <w:rFonts w:ascii="Times New Roman" w:hAnsi="Times New Roman" w:cs="Times New Roman"/>
          <w:b/>
          <w:sz w:val="28"/>
          <w:szCs w:val="28"/>
        </w:rPr>
        <w:t>Для встреч с читателями</w:t>
      </w:r>
      <w:r w:rsidRPr="009F2B89">
        <w:rPr>
          <w:rFonts w:ascii="Times New Roman" w:hAnsi="Times New Roman" w:cs="Times New Roman"/>
          <w:sz w:val="28"/>
          <w:szCs w:val="28"/>
        </w:rPr>
        <w:t xml:space="preserve"> рекомендуем приглашать местных авторов, краеведов, почетных жителей Лысьвы, ветеранов, тружеников тыла, историков, музейных работников, библиотекарей.</w:t>
      </w:r>
    </w:p>
    <w:p w:rsidR="004644AC" w:rsidRPr="009F2B89" w:rsidRDefault="004644AC" w:rsidP="004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AC" w:rsidRPr="009F2B89" w:rsidRDefault="004644AC" w:rsidP="004468DC">
      <w:pPr>
        <w:tabs>
          <w:tab w:val="left" w:pos="14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B89">
        <w:rPr>
          <w:rFonts w:ascii="Times New Roman" w:hAnsi="Times New Roman" w:cs="Times New Roman"/>
          <w:b/>
          <w:sz w:val="28"/>
          <w:szCs w:val="28"/>
        </w:rPr>
        <w:t>Дошкольные учреждения</w:t>
      </w:r>
      <w:r w:rsidRPr="009F2B89">
        <w:rPr>
          <w:rFonts w:ascii="Times New Roman" w:hAnsi="Times New Roman" w:cs="Times New Roman"/>
          <w:sz w:val="28"/>
          <w:szCs w:val="28"/>
        </w:rPr>
        <w:t xml:space="preserve"> могут проводить краеведческие мероприятия по любой тематике.</w:t>
      </w:r>
    </w:p>
    <w:p w:rsidR="00F27AC0" w:rsidRPr="009F2B89" w:rsidRDefault="00F27AC0" w:rsidP="004468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F2B89">
        <w:rPr>
          <w:rStyle w:val="a9"/>
          <w:rFonts w:ascii="Times New Roman" w:hAnsi="Times New Roman" w:cs="Times New Roman"/>
          <w:sz w:val="28"/>
          <w:szCs w:val="28"/>
        </w:rPr>
        <w:t xml:space="preserve">В рамках акции будет проведен конкурс </w:t>
      </w:r>
      <w:r w:rsidRPr="009F2B89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среди учебных и дошкольных учреждений, где определится победитель в номинации </w:t>
      </w:r>
      <w:r w:rsidR="004468DC">
        <w:rPr>
          <w:rStyle w:val="a9"/>
          <w:rFonts w:ascii="Times New Roman" w:hAnsi="Times New Roman" w:cs="Times New Roman"/>
          <w:sz w:val="28"/>
          <w:szCs w:val="28"/>
        </w:rPr>
        <w:t xml:space="preserve">«Самая читающая школа», </w:t>
      </w:r>
      <w:r w:rsidRPr="009F2B89">
        <w:rPr>
          <w:rStyle w:val="a9"/>
          <w:rFonts w:ascii="Times New Roman" w:hAnsi="Times New Roman" w:cs="Times New Roman"/>
          <w:sz w:val="28"/>
          <w:szCs w:val="28"/>
        </w:rPr>
        <w:t>«Самый читающий детский</w:t>
      </w:r>
      <w:r w:rsidR="004468DC">
        <w:rPr>
          <w:rStyle w:val="a9"/>
          <w:rFonts w:ascii="Times New Roman" w:hAnsi="Times New Roman" w:cs="Times New Roman"/>
          <w:sz w:val="28"/>
          <w:szCs w:val="28"/>
        </w:rPr>
        <w:t xml:space="preserve"> сад», «Самый читающий студенческий коллектив».</w:t>
      </w:r>
    </w:p>
    <w:p w:rsidR="004C5938" w:rsidRPr="009F2B89" w:rsidRDefault="004C5938" w:rsidP="004468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3F60F4" w:rsidRPr="009F2B89" w:rsidRDefault="003F60F4" w:rsidP="009F2B89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C72021" w:rsidRPr="009F2B89" w:rsidRDefault="005F1064" w:rsidP="009F2B89">
      <w:pPr>
        <w:tabs>
          <w:tab w:val="left" w:pos="0"/>
        </w:tabs>
        <w:autoSpaceDE w:val="0"/>
        <w:autoSpaceDN w:val="0"/>
        <w:adjustRightInd w:val="0"/>
        <w:spacing w:line="360" w:lineRule="exact"/>
        <w:jc w:val="center"/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9F2B89">
        <w:rPr>
          <w:rStyle w:val="a9"/>
          <w:rFonts w:ascii="Times New Roman" w:hAnsi="Times New Roman" w:cs="Times New Roman"/>
          <w:i/>
          <w:sz w:val="28"/>
          <w:szCs w:val="28"/>
        </w:rPr>
        <w:t>Будем рады видеть всех в числе участников акции!</w:t>
      </w:r>
    </w:p>
    <w:p w:rsidR="004C5938" w:rsidRDefault="004C5938" w:rsidP="009F2B89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468DC" w:rsidRDefault="004468DC" w:rsidP="009F2B89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468DC" w:rsidRDefault="004468DC" w:rsidP="009F2B89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468DC" w:rsidRDefault="004468DC" w:rsidP="009F2B89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468DC" w:rsidRDefault="004468DC" w:rsidP="009F2B89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468DC" w:rsidRDefault="004468DC" w:rsidP="009F2B89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C5938" w:rsidRDefault="004C5938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560A2F" w:rsidRDefault="00560A2F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560A2F" w:rsidRDefault="00560A2F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560A2F" w:rsidRDefault="00560A2F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560A2F" w:rsidRDefault="00560A2F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C5938" w:rsidRDefault="004C5938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C5938" w:rsidRDefault="004C5938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C5938" w:rsidRDefault="004C5938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p w:rsidR="004C5938" w:rsidRDefault="004C5938" w:rsidP="00C72021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02" w:type="dxa"/>
        <w:tblLook w:val="04A0"/>
      </w:tblPr>
      <w:tblGrid>
        <w:gridCol w:w="5260"/>
        <w:gridCol w:w="4575"/>
      </w:tblGrid>
      <w:tr w:rsidR="00C72021" w:rsidRPr="00524E1D" w:rsidTr="009F2B89">
        <w:trPr>
          <w:trHeight w:val="1135"/>
        </w:trPr>
        <w:tc>
          <w:tcPr>
            <w:tcW w:w="5260" w:type="dxa"/>
          </w:tcPr>
          <w:p w:rsidR="00C72021" w:rsidRDefault="00C72021" w:rsidP="002277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4C" w:rsidRDefault="00190F4C" w:rsidP="002277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4C" w:rsidRPr="00524E1D" w:rsidRDefault="00190F4C" w:rsidP="002277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C72021" w:rsidRPr="00524E1D" w:rsidRDefault="00C72021" w:rsidP="009F2B89">
            <w:pPr>
              <w:spacing w:after="0" w:line="30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72021" w:rsidRPr="00524E1D" w:rsidRDefault="00C72021" w:rsidP="009F2B89">
            <w:pPr>
              <w:spacing w:after="0" w:line="30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C72021" w:rsidRPr="00524E1D" w:rsidRDefault="00C72021" w:rsidP="009F2B89">
            <w:pPr>
              <w:spacing w:after="0" w:line="30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C72021" w:rsidRPr="00524E1D" w:rsidRDefault="00C72021" w:rsidP="008D0F84">
            <w:pPr>
              <w:spacing w:after="0" w:line="30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0F84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 w:rsidR="005E3C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D0F84">
              <w:rPr>
                <w:rFonts w:ascii="Times New Roman" w:hAnsi="Times New Roman" w:cs="Times New Roman"/>
                <w:sz w:val="28"/>
                <w:szCs w:val="28"/>
              </w:rPr>
              <w:t>56-оп</w:t>
            </w:r>
          </w:p>
        </w:tc>
      </w:tr>
    </w:tbl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ПОЛОЖЕНИЕ</w:t>
      </w: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об организации и проведении окружной акции «Читай, Лысьва</w:t>
      </w:r>
      <w:r>
        <w:rPr>
          <w:b/>
          <w:bCs/>
          <w:color w:val="000000"/>
          <w:sz w:val="28"/>
          <w:szCs w:val="28"/>
        </w:rPr>
        <w:t>-2022</w:t>
      </w:r>
      <w:r w:rsidRPr="00A1375C">
        <w:rPr>
          <w:b/>
          <w:bCs/>
          <w:color w:val="000000"/>
          <w:sz w:val="28"/>
          <w:szCs w:val="28"/>
        </w:rPr>
        <w:t>!»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1. Общие положения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7E2FC3">
        <w:rPr>
          <w:color w:val="000000"/>
          <w:sz w:val="28"/>
          <w:szCs w:val="28"/>
        </w:rPr>
        <w:t xml:space="preserve">1.1.Настоящее Положение определяет цели, задачи, условия и сроки проведения окружной </w:t>
      </w:r>
      <w:r w:rsidRPr="007E2FC3">
        <w:rPr>
          <w:bCs/>
          <w:color w:val="000000"/>
          <w:sz w:val="28"/>
          <w:szCs w:val="28"/>
        </w:rPr>
        <w:t>акции «Читай, Лысьва-202</w:t>
      </w:r>
      <w:r>
        <w:rPr>
          <w:bCs/>
          <w:color w:val="000000"/>
          <w:sz w:val="28"/>
          <w:szCs w:val="28"/>
        </w:rPr>
        <w:t>2</w:t>
      </w:r>
      <w:r w:rsidRPr="007E2FC3">
        <w:rPr>
          <w:bCs/>
          <w:color w:val="000000"/>
          <w:sz w:val="28"/>
          <w:szCs w:val="28"/>
        </w:rPr>
        <w:t>!» (далее - акция)</w:t>
      </w:r>
      <w:r w:rsidRPr="007E2FC3">
        <w:rPr>
          <w:color w:val="000000"/>
          <w:sz w:val="28"/>
          <w:szCs w:val="28"/>
        </w:rPr>
        <w:t>.</w:t>
      </w:r>
    </w:p>
    <w:p w:rsidR="00C72021" w:rsidRPr="00F14123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7E2FC3">
        <w:rPr>
          <w:color w:val="000000"/>
          <w:sz w:val="28"/>
          <w:szCs w:val="28"/>
        </w:rPr>
        <w:t>1.2.Организатором акции является МБУК «Лысьвенская БС».</w:t>
      </w:r>
    </w:p>
    <w:p w:rsidR="00C72021" w:rsidRPr="00F14123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F14123">
        <w:rPr>
          <w:color w:val="000000"/>
          <w:sz w:val="28"/>
          <w:szCs w:val="28"/>
        </w:rPr>
        <w:t>1.3.</w:t>
      </w:r>
      <w:r w:rsidRPr="00806040">
        <w:rPr>
          <w:sz w:val="28"/>
          <w:szCs w:val="28"/>
        </w:rPr>
        <w:t>Партнерами а</w:t>
      </w:r>
      <w:r w:rsidRPr="00F14123">
        <w:rPr>
          <w:color w:val="000000"/>
          <w:sz w:val="28"/>
          <w:szCs w:val="28"/>
        </w:rPr>
        <w:t>кции являются</w:t>
      </w:r>
      <w:r>
        <w:rPr>
          <w:color w:val="000000"/>
          <w:sz w:val="28"/>
          <w:szCs w:val="28"/>
        </w:rPr>
        <w:t xml:space="preserve"> </w:t>
      </w:r>
      <w:r w:rsidRPr="00F14123">
        <w:rPr>
          <w:color w:val="000000"/>
          <w:sz w:val="28"/>
          <w:szCs w:val="28"/>
        </w:rPr>
        <w:t xml:space="preserve">библиотеки </w:t>
      </w:r>
      <w:r>
        <w:rPr>
          <w:color w:val="000000"/>
          <w:sz w:val="28"/>
          <w:szCs w:val="28"/>
        </w:rPr>
        <w:t xml:space="preserve">округа, </w:t>
      </w:r>
      <w:r w:rsidRPr="00F14123">
        <w:rPr>
          <w:color w:val="000000"/>
          <w:sz w:val="28"/>
          <w:szCs w:val="28"/>
        </w:rPr>
        <w:t>образовательные учреждения Лысьвенского городского округа</w:t>
      </w:r>
      <w:r>
        <w:rPr>
          <w:color w:val="000000"/>
          <w:sz w:val="28"/>
          <w:szCs w:val="28"/>
        </w:rPr>
        <w:t>,  учреждения культуры.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F14123">
        <w:rPr>
          <w:color w:val="000000"/>
          <w:sz w:val="28"/>
          <w:szCs w:val="28"/>
        </w:rPr>
        <w:t>Участн</w:t>
      </w:r>
      <w:r w:rsidR="003F144F">
        <w:rPr>
          <w:color w:val="000000"/>
          <w:sz w:val="28"/>
          <w:szCs w:val="28"/>
        </w:rPr>
        <w:t>ики акции – все категории пользователей</w:t>
      </w:r>
      <w:r>
        <w:rPr>
          <w:color w:val="000000"/>
          <w:sz w:val="28"/>
          <w:szCs w:val="28"/>
        </w:rPr>
        <w:t>.</w:t>
      </w:r>
      <w:r w:rsidRPr="00F14123">
        <w:rPr>
          <w:color w:val="000000"/>
          <w:sz w:val="28"/>
          <w:szCs w:val="28"/>
        </w:rPr>
        <w:t xml:space="preserve"> </w:t>
      </w:r>
    </w:p>
    <w:p w:rsidR="00C72021" w:rsidRPr="00A70FC4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2. Цел</w:t>
      </w:r>
      <w:r>
        <w:rPr>
          <w:b/>
          <w:bCs/>
          <w:color w:val="000000"/>
          <w:sz w:val="28"/>
          <w:szCs w:val="28"/>
        </w:rPr>
        <w:t>и и задачи</w:t>
      </w: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2.1.Цель:</w:t>
      </w:r>
      <w:r w:rsidRPr="00A1375C">
        <w:rPr>
          <w:color w:val="000000"/>
          <w:sz w:val="28"/>
          <w:szCs w:val="28"/>
        </w:rPr>
        <w:t xml:space="preserve"> привлечени</w:t>
      </w:r>
      <w:r>
        <w:rPr>
          <w:color w:val="000000"/>
          <w:sz w:val="28"/>
          <w:szCs w:val="28"/>
        </w:rPr>
        <w:t>е</w:t>
      </w:r>
      <w:r w:rsidRPr="00A1375C">
        <w:rPr>
          <w:color w:val="000000"/>
          <w:sz w:val="28"/>
          <w:szCs w:val="28"/>
        </w:rPr>
        <w:t xml:space="preserve"> детей, подростков и молодежи к чтению </w:t>
      </w:r>
      <w:r>
        <w:rPr>
          <w:color w:val="000000"/>
          <w:sz w:val="28"/>
          <w:szCs w:val="28"/>
        </w:rPr>
        <w:t>произведений о Лысьве,</w:t>
      </w:r>
      <w:r w:rsidRPr="00A1375C">
        <w:rPr>
          <w:color w:val="000000"/>
          <w:sz w:val="28"/>
          <w:szCs w:val="28"/>
        </w:rPr>
        <w:t xml:space="preserve"> знакомству </w:t>
      </w:r>
      <w:r>
        <w:rPr>
          <w:color w:val="000000"/>
          <w:sz w:val="28"/>
          <w:szCs w:val="28"/>
        </w:rPr>
        <w:t>с местными авторами, новыми краеведческими изданиями и электронными краеведческими ресурсами.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Задачи:</w:t>
      </w: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к</w:t>
      </w:r>
      <w:r w:rsidRPr="00A1375C">
        <w:rPr>
          <w:color w:val="000000"/>
          <w:sz w:val="28"/>
          <w:szCs w:val="28"/>
        </w:rPr>
        <w:t>онсолидация усилий библиотечного и педагогического сообществ по привлечению детей, подростков и молодежи к чтению</w:t>
      </w:r>
      <w:r>
        <w:rPr>
          <w:color w:val="000000"/>
          <w:sz w:val="28"/>
          <w:szCs w:val="28"/>
        </w:rPr>
        <w:t>;</w:t>
      </w: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с</w:t>
      </w:r>
      <w:r w:rsidRPr="00A1375C">
        <w:rPr>
          <w:color w:val="000000"/>
          <w:sz w:val="28"/>
          <w:szCs w:val="28"/>
        </w:rPr>
        <w:t>оздание широкого общественного движения в поддержку чтения, сохранение отечественных традиций</w:t>
      </w:r>
      <w:r>
        <w:rPr>
          <w:color w:val="000000"/>
          <w:sz w:val="28"/>
          <w:szCs w:val="28"/>
        </w:rPr>
        <w:t>, патриотического воспитания подрастающего поколения.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1375C">
        <w:rPr>
          <w:b/>
          <w:bCs/>
          <w:color w:val="000000"/>
          <w:sz w:val="28"/>
          <w:szCs w:val="28"/>
        </w:rPr>
        <w:t xml:space="preserve">. Условия и </w:t>
      </w:r>
      <w:r>
        <w:rPr>
          <w:b/>
          <w:bCs/>
          <w:color w:val="000000"/>
          <w:sz w:val="28"/>
          <w:szCs w:val="28"/>
        </w:rPr>
        <w:t>сроки</w:t>
      </w:r>
      <w:r w:rsidRPr="00A1375C">
        <w:rPr>
          <w:b/>
          <w:bCs/>
          <w:color w:val="000000"/>
          <w:sz w:val="28"/>
          <w:szCs w:val="28"/>
        </w:rPr>
        <w:t xml:space="preserve"> проведения </w:t>
      </w:r>
      <w:r>
        <w:rPr>
          <w:b/>
          <w:bCs/>
          <w:color w:val="000000"/>
          <w:sz w:val="28"/>
          <w:szCs w:val="28"/>
        </w:rPr>
        <w:t>а</w:t>
      </w:r>
      <w:r w:rsidRPr="00A1375C">
        <w:rPr>
          <w:b/>
          <w:bCs/>
          <w:color w:val="000000"/>
          <w:sz w:val="28"/>
          <w:szCs w:val="28"/>
        </w:rPr>
        <w:t>кции</w:t>
      </w: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</w:p>
    <w:p w:rsidR="00C72021" w:rsidRDefault="00C72021" w:rsidP="009F2B89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744F87">
        <w:rPr>
          <w:b/>
          <w:color w:val="000000"/>
          <w:sz w:val="28"/>
          <w:szCs w:val="28"/>
        </w:rPr>
        <w:t>ем</w:t>
      </w:r>
      <w:r>
        <w:rPr>
          <w:b/>
          <w:color w:val="000000"/>
          <w:sz w:val="28"/>
          <w:szCs w:val="28"/>
        </w:rPr>
        <w:t>ы</w:t>
      </w:r>
      <w:r w:rsidRPr="00744F87">
        <w:rPr>
          <w:b/>
          <w:color w:val="000000"/>
          <w:sz w:val="28"/>
          <w:szCs w:val="28"/>
        </w:rPr>
        <w:t xml:space="preserve"> акции</w:t>
      </w:r>
      <w:r w:rsidR="003F144F">
        <w:rPr>
          <w:b/>
          <w:color w:val="000000"/>
          <w:sz w:val="28"/>
          <w:szCs w:val="28"/>
        </w:rPr>
        <w:t xml:space="preserve"> 2022 года</w:t>
      </w:r>
      <w:r w:rsidRPr="00D11F1D">
        <w:rPr>
          <w:color w:val="000000"/>
          <w:sz w:val="28"/>
          <w:szCs w:val="28"/>
        </w:rPr>
        <w:t xml:space="preserve">: </w:t>
      </w:r>
    </w:p>
    <w:p w:rsidR="006F2570" w:rsidRDefault="006F2570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</w:p>
    <w:p w:rsidR="006F2570" w:rsidRPr="006F2570" w:rsidRDefault="00F27AC0" w:rsidP="009F2B8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«Книги новые о крае почитать вам предлагаем</w:t>
      </w:r>
      <w:r w:rsidR="003F144F" w:rsidRPr="006F2570">
        <w:rPr>
          <w:color w:val="000000"/>
          <w:sz w:val="28"/>
          <w:szCs w:val="28"/>
          <w:shd w:val="clear" w:color="auto" w:fill="FFFFFF"/>
        </w:rPr>
        <w:t>»</w:t>
      </w:r>
      <w:r w:rsidR="003F144F" w:rsidRPr="006F2570">
        <w:rPr>
          <w:sz w:val="28"/>
          <w:szCs w:val="28"/>
        </w:rPr>
        <w:t xml:space="preserve"> </w:t>
      </w:r>
      <w:r w:rsidR="007E360B">
        <w:rPr>
          <w:sz w:val="28"/>
          <w:szCs w:val="28"/>
        </w:rPr>
        <w:t>(издание, вышедшее</w:t>
      </w:r>
      <w:r w:rsidR="00AD04BE">
        <w:rPr>
          <w:sz w:val="28"/>
          <w:szCs w:val="28"/>
        </w:rPr>
        <w:t xml:space="preserve"> на территории Лысьвенского городского округа</w:t>
      </w:r>
      <w:r w:rsidR="00632423">
        <w:rPr>
          <w:sz w:val="28"/>
          <w:szCs w:val="28"/>
        </w:rPr>
        <w:t xml:space="preserve"> в период с 2021 по 2022 год</w:t>
      </w:r>
      <w:r w:rsidR="007E360B">
        <w:rPr>
          <w:sz w:val="28"/>
          <w:szCs w:val="28"/>
        </w:rPr>
        <w:t>)</w:t>
      </w:r>
    </w:p>
    <w:p w:rsidR="00C72021" w:rsidRPr="00824BE4" w:rsidRDefault="00F27AC0" w:rsidP="009F2B89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color w:val="000000"/>
          <w:sz w:val="28"/>
          <w:szCs w:val="28"/>
        </w:rPr>
      </w:pPr>
      <w:r w:rsidRPr="00824BE4">
        <w:rPr>
          <w:color w:val="000000"/>
          <w:sz w:val="28"/>
          <w:szCs w:val="28"/>
        </w:rPr>
        <w:t>«</w:t>
      </w:r>
      <w:r w:rsidR="00824BE4">
        <w:rPr>
          <w:color w:val="000000"/>
          <w:sz w:val="28"/>
          <w:szCs w:val="28"/>
        </w:rPr>
        <w:t>Великая война в творчестве лысьвенцев</w:t>
      </w:r>
      <w:r w:rsidRPr="00824BE4">
        <w:rPr>
          <w:color w:val="000000"/>
          <w:sz w:val="28"/>
          <w:szCs w:val="28"/>
        </w:rPr>
        <w:t>»</w:t>
      </w:r>
      <w:r w:rsidR="00632423" w:rsidRPr="00824BE4">
        <w:rPr>
          <w:color w:val="000000"/>
          <w:sz w:val="28"/>
          <w:szCs w:val="28"/>
        </w:rPr>
        <w:t xml:space="preserve"> </w:t>
      </w:r>
      <w:r w:rsidR="00824BE4">
        <w:rPr>
          <w:color w:val="000000"/>
          <w:sz w:val="28"/>
          <w:szCs w:val="28"/>
        </w:rPr>
        <w:t>(поэзия, проза, искусство)</w:t>
      </w:r>
    </w:p>
    <w:p w:rsidR="00C72021" w:rsidRPr="006F2570" w:rsidRDefault="00F27AC0" w:rsidP="009F2B89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BE4">
        <w:rPr>
          <w:rFonts w:ascii="Times New Roman" w:hAnsi="Times New Roman" w:cs="Times New Roman"/>
          <w:color w:val="000000"/>
          <w:sz w:val="28"/>
          <w:szCs w:val="28"/>
        </w:rPr>
        <w:t>«Лысьва- город трудовой доблести</w:t>
      </w:r>
      <w:r w:rsidR="00C72021" w:rsidRPr="00824B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F2570" w:rsidRPr="00824BE4">
        <w:rPr>
          <w:rFonts w:ascii="Times New Roman" w:hAnsi="Times New Roman" w:cs="Times New Roman"/>
          <w:color w:val="000000"/>
          <w:sz w:val="28"/>
          <w:szCs w:val="28"/>
        </w:rPr>
        <w:t>продукция</w:t>
      </w:r>
      <w:r w:rsidR="006F2570" w:rsidRPr="00824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70" w:rsidRPr="00824BE4">
        <w:rPr>
          <w:rFonts w:ascii="Times New Roman" w:hAnsi="Times New Roman" w:cs="Times New Roman"/>
          <w:bCs/>
          <w:sz w:val="28"/>
        </w:rPr>
        <w:t>Лысьвенского металлургического завода в годы</w:t>
      </w:r>
      <w:r w:rsidR="00AD04BE" w:rsidRPr="00824BE4">
        <w:rPr>
          <w:rFonts w:ascii="Times New Roman" w:hAnsi="Times New Roman" w:cs="Times New Roman"/>
          <w:bCs/>
          <w:sz w:val="28"/>
        </w:rPr>
        <w:t xml:space="preserve"> войны</w:t>
      </w:r>
      <w:r w:rsidR="006F2570" w:rsidRPr="00824BE4">
        <w:rPr>
          <w:rFonts w:ascii="Times New Roman" w:hAnsi="Times New Roman" w:cs="Times New Roman"/>
          <w:bCs/>
          <w:sz w:val="28"/>
        </w:rPr>
        <w:t xml:space="preserve">, </w:t>
      </w:r>
      <w:r w:rsidR="007E360B" w:rsidRPr="00824BE4">
        <w:rPr>
          <w:rFonts w:ascii="Times New Roman" w:hAnsi="Times New Roman" w:cs="Times New Roman"/>
          <w:bCs/>
          <w:sz w:val="28"/>
        </w:rPr>
        <w:t xml:space="preserve">Герои Отечества, </w:t>
      </w:r>
      <w:r w:rsidR="006F2570" w:rsidRPr="00824BE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72021" w:rsidRPr="00824BE4">
        <w:rPr>
          <w:rFonts w:ascii="Times New Roman" w:hAnsi="Times New Roman" w:cs="Times New Roman"/>
          <w:color w:val="000000"/>
          <w:sz w:val="28"/>
          <w:szCs w:val="28"/>
        </w:rPr>
        <w:t xml:space="preserve">оспоминания, </w:t>
      </w:r>
      <w:r w:rsidR="00E4126D" w:rsidRPr="00824BE4">
        <w:rPr>
          <w:rFonts w:ascii="Times New Roman" w:hAnsi="Times New Roman" w:cs="Times New Roman"/>
          <w:color w:val="000000"/>
          <w:sz w:val="28"/>
          <w:szCs w:val="28"/>
        </w:rPr>
        <w:t xml:space="preserve">история, </w:t>
      </w:r>
      <w:r w:rsidR="00C72021" w:rsidRPr="00824BE4">
        <w:rPr>
          <w:rFonts w:ascii="Times New Roman" w:hAnsi="Times New Roman" w:cs="Times New Roman"/>
          <w:color w:val="000000"/>
          <w:sz w:val="28"/>
          <w:szCs w:val="28"/>
        </w:rPr>
        <w:t>хроника и др.)</w:t>
      </w:r>
    </w:p>
    <w:p w:rsidR="006F2570" w:rsidRPr="006F2570" w:rsidRDefault="006F2570" w:rsidP="006F2570">
      <w:pPr>
        <w:pStyle w:val="a6"/>
        <w:rPr>
          <w:b/>
          <w:color w:val="000000"/>
          <w:sz w:val="28"/>
          <w:szCs w:val="28"/>
        </w:rPr>
      </w:pPr>
    </w:p>
    <w:p w:rsidR="00C72021" w:rsidRPr="006F2570" w:rsidRDefault="00C72021" w:rsidP="003F60F4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570">
        <w:rPr>
          <w:rFonts w:ascii="Times New Roman" w:hAnsi="Times New Roman" w:cs="Times New Roman"/>
          <w:b/>
          <w:color w:val="000000"/>
          <w:sz w:val="28"/>
          <w:szCs w:val="28"/>
        </w:rPr>
        <w:t>Акция проходит в три этапа:</w:t>
      </w:r>
    </w:p>
    <w:p w:rsidR="00C72021" w:rsidRPr="00A1375C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1375C">
        <w:rPr>
          <w:color w:val="000000"/>
          <w:sz w:val="28"/>
          <w:szCs w:val="28"/>
        </w:rPr>
        <w:t>.1.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1375C">
        <w:rPr>
          <w:color w:val="000000"/>
          <w:sz w:val="28"/>
          <w:szCs w:val="28"/>
        </w:rPr>
        <w:t>Первый этап (подготовительный) –</w:t>
      </w:r>
      <w:r>
        <w:rPr>
          <w:color w:val="000000"/>
          <w:sz w:val="28"/>
          <w:szCs w:val="28"/>
        </w:rPr>
        <w:t xml:space="preserve"> </w:t>
      </w:r>
      <w:r w:rsidRPr="00A1375C">
        <w:rPr>
          <w:b/>
          <w:bCs/>
          <w:color w:val="000000"/>
          <w:sz w:val="28"/>
          <w:szCs w:val="28"/>
        </w:rPr>
        <w:t>с</w:t>
      </w:r>
      <w:r w:rsidR="00235A47">
        <w:rPr>
          <w:b/>
          <w:bCs/>
          <w:color w:val="000000"/>
          <w:sz w:val="28"/>
          <w:szCs w:val="28"/>
        </w:rPr>
        <w:t xml:space="preserve"> </w:t>
      </w:r>
      <w:r w:rsidR="00E4126D">
        <w:rPr>
          <w:b/>
          <w:bCs/>
          <w:color w:val="000000"/>
          <w:sz w:val="28"/>
          <w:szCs w:val="28"/>
        </w:rPr>
        <w:t>20</w:t>
      </w:r>
      <w:r w:rsidRP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1375C">
        <w:rPr>
          <w:b/>
          <w:bCs/>
          <w:color w:val="000000"/>
          <w:sz w:val="28"/>
          <w:szCs w:val="28"/>
        </w:rPr>
        <w:t xml:space="preserve">по </w:t>
      </w:r>
      <w:r w:rsidR="00235A47">
        <w:rPr>
          <w:b/>
          <w:bCs/>
          <w:color w:val="000000"/>
          <w:sz w:val="28"/>
          <w:szCs w:val="28"/>
        </w:rPr>
        <w:t>26 сентя</w:t>
      </w:r>
      <w:r>
        <w:rPr>
          <w:b/>
          <w:bCs/>
          <w:color w:val="000000"/>
          <w:sz w:val="28"/>
          <w:szCs w:val="28"/>
        </w:rPr>
        <w:t>бр</w:t>
      </w:r>
      <w:r w:rsidRPr="00A1375C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2022 г.</w:t>
      </w:r>
      <w:r w:rsidRPr="00A1375C">
        <w:rPr>
          <w:color w:val="000000"/>
          <w:sz w:val="28"/>
          <w:szCs w:val="28"/>
        </w:rPr>
        <w:t>: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375C">
        <w:rPr>
          <w:color w:val="000000"/>
          <w:sz w:val="28"/>
          <w:szCs w:val="28"/>
        </w:rPr>
        <w:t>организатор  рассылает</w:t>
      </w:r>
      <w:r>
        <w:rPr>
          <w:color w:val="000000"/>
          <w:sz w:val="28"/>
          <w:szCs w:val="28"/>
        </w:rPr>
        <w:t xml:space="preserve"> партнерам </w:t>
      </w:r>
      <w:r w:rsidRPr="00A1375C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формационное письмо-приглашение</w:t>
      </w:r>
      <w:r w:rsidRPr="00A1375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материалы в помощь проведению акции. </w:t>
      </w:r>
      <w:r w:rsidRPr="00806040">
        <w:rPr>
          <w:sz w:val="28"/>
          <w:szCs w:val="28"/>
        </w:rPr>
        <w:t xml:space="preserve">Размещает рекомендации на сайтах МБУК «Лысьвенская БС»: </w:t>
      </w:r>
      <w:hyperlink r:id="rId14" w:history="1">
        <w:r w:rsidRPr="00806040">
          <w:rPr>
            <w:rStyle w:val="a4"/>
            <w:color w:val="auto"/>
            <w:sz w:val="28"/>
            <w:szCs w:val="28"/>
          </w:rPr>
          <w:t>http://www.lysva-library.ru</w:t>
        </w:r>
      </w:hyperlink>
      <w:r w:rsidRPr="00806040">
        <w:t xml:space="preserve"> </w:t>
      </w:r>
      <w:r w:rsidRPr="00806040">
        <w:rPr>
          <w:sz w:val="28"/>
          <w:szCs w:val="28"/>
        </w:rPr>
        <w:t xml:space="preserve">и </w:t>
      </w:r>
      <w:hyperlink r:id="rId15" w:history="1">
        <w:r w:rsidRPr="00806040">
          <w:rPr>
            <w:rStyle w:val="a4"/>
            <w:color w:val="auto"/>
            <w:sz w:val="28"/>
            <w:szCs w:val="28"/>
          </w:rPr>
          <w:t>http://</w:t>
        </w:r>
        <w:r w:rsidRPr="00806040">
          <w:rPr>
            <w:rStyle w:val="a4"/>
            <w:color w:val="auto"/>
            <w:sz w:val="28"/>
            <w:szCs w:val="28"/>
            <w:lang w:val="en-US"/>
          </w:rPr>
          <w:t>www</w:t>
        </w:r>
        <w:r w:rsidRPr="00806040">
          <w:rPr>
            <w:rStyle w:val="a4"/>
            <w:color w:val="auto"/>
            <w:sz w:val="28"/>
            <w:szCs w:val="28"/>
          </w:rPr>
          <w:t>.цдб-лысьва.рф</w:t>
        </w:r>
      </w:hyperlink>
      <w:r w:rsidRPr="008060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744F87">
        <w:rPr>
          <w:sz w:val="28"/>
          <w:szCs w:val="28"/>
        </w:rPr>
        <w:t>писок рекомендуемых краеведческих и</w:t>
      </w:r>
      <w:r>
        <w:rPr>
          <w:sz w:val="28"/>
          <w:szCs w:val="28"/>
        </w:rPr>
        <w:t>сточников</w:t>
      </w:r>
      <w:r w:rsidRPr="00744F87">
        <w:rPr>
          <w:b/>
          <w:sz w:val="28"/>
          <w:szCs w:val="28"/>
        </w:rPr>
        <w:t>. (Приложение 1)</w:t>
      </w:r>
    </w:p>
    <w:p w:rsidR="00C72021" w:rsidRPr="00806040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35A47">
        <w:rPr>
          <w:color w:val="000000"/>
          <w:sz w:val="28"/>
          <w:szCs w:val="28"/>
        </w:rPr>
        <w:t>.2. Второй этап – дни</w:t>
      </w:r>
      <w:r w:rsidRPr="00A1375C">
        <w:rPr>
          <w:color w:val="000000"/>
          <w:sz w:val="28"/>
          <w:szCs w:val="28"/>
        </w:rPr>
        <w:t xml:space="preserve"> проведения </w:t>
      </w:r>
      <w:r>
        <w:rPr>
          <w:color w:val="000000"/>
          <w:sz w:val="28"/>
          <w:szCs w:val="28"/>
        </w:rPr>
        <w:t>а</w:t>
      </w:r>
      <w:r w:rsidRPr="00A1375C">
        <w:rPr>
          <w:color w:val="000000"/>
          <w:sz w:val="28"/>
          <w:szCs w:val="28"/>
        </w:rPr>
        <w:t>кции</w:t>
      </w:r>
      <w:r>
        <w:rPr>
          <w:color w:val="000000"/>
          <w:sz w:val="28"/>
          <w:szCs w:val="28"/>
        </w:rPr>
        <w:t xml:space="preserve"> </w:t>
      </w:r>
      <w:r w:rsidRPr="009B5233">
        <w:rPr>
          <w:sz w:val="28"/>
          <w:szCs w:val="28"/>
        </w:rPr>
        <w:t>на организованных площадках</w:t>
      </w:r>
      <w:r>
        <w:rPr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в формате</w:t>
      </w:r>
      <w:r w:rsidRPr="00A13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офлайн и/или  онлайн</w:t>
      </w:r>
      <w:r w:rsidRPr="00A137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C72021">
        <w:rPr>
          <w:b/>
          <w:color w:val="000000"/>
          <w:sz w:val="28"/>
          <w:szCs w:val="28"/>
        </w:rPr>
        <w:t>13-14</w:t>
      </w:r>
      <w:r w:rsidRPr="007A71B3">
        <w:rPr>
          <w:b/>
          <w:color w:val="000000"/>
          <w:sz w:val="28"/>
          <w:szCs w:val="28"/>
        </w:rPr>
        <w:t xml:space="preserve"> октября</w:t>
      </w:r>
      <w:r>
        <w:rPr>
          <w:b/>
          <w:color w:val="000000"/>
          <w:sz w:val="28"/>
          <w:szCs w:val="28"/>
        </w:rPr>
        <w:t xml:space="preserve"> 2022 г.</w:t>
      </w:r>
      <w:r w:rsidRPr="00A1375C">
        <w:rPr>
          <w:b/>
          <w:color w:val="000000"/>
          <w:sz w:val="28"/>
          <w:szCs w:val="28"/>
        </w:rPr>
        <w:t>:</w:t>
      </w:r>
    </w:p>
    <w:p w:rsidR="00C72021" w:rsidRPr="00F96CD9" w:rsidRDefault="00C72021" w:rsidP="00C7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2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5233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офлайн - </w:t>
      </w:r>
      <w:r w:rsidRPr="009B5233">
        <w:rPr>
          <w:sz w:val="28"/>
          <w:szCs w:val="28"/>
        </w:rPr>
        <w:t>мероприятий: встреч</w:t>
      </w:r>
      <w:r>
        <w:rPr>
          <w:sz w:val="28"/>
          <w:szCs w:val="28"/>
        </w:rPr>
        <w:t>и</w:t>
      </w:r>
      <w:r w:rsidRPr="009B5233">
        <w:rPr>
          <w:sz w:val="28"/>
          <w:szCs w:val="28"/>
        </w:rPr>
        <w:t xml:space="preserve"> с авторами, урок</w:t>
      </w:r>
      <w:r>
        <w:rPr>
          <w:sz w:val="28"/>
          <w:szCs w:val="28"/>
        </w:rPr>
        <w:t xml:space="preserve">и </w:t>
      </w:r>
      <w:r w:rsidRPr="009B5233">
        <w:rPr>
          <w:sz w:val="28"/>
          <w:szCs w:val="28"/>
        </w:rPr>
        <w:t>внеклассного чтения, громки</w:t>
      </w:r>
      <w:r>
        <w:rPr>
          <w:sz w:val="28"/>
          <w:szCs w:val="28"/>
        </w:rPr>
        <w:t>е</w:t>
      </w:r>
      <w:r w:rsidRPr="009B5233">
        <w:rPr>
          <w:sz w:val="28"/>
          <w:szCs w:val="28"/>
        </w:rPr>
        <w:t xml:space="preserve"> чтени</w:t>
      </w:r>
      <w:r>
        <w:rPr>
          <w:sz w:val="28"/>
          <w:szCs w:val="28"/>
        </w:rPr>
        <w:t>я</w:t>
      </w:r>
      <w:r w:rsidRPr="009B5233">
        <w:rPr>
          <w:sz w:val="28"/>
          <w:szCs w:val="28"/>
        </w:rPr>
        <w:t xml:space="preserve"> с участием приглашенных гостей, бесед</w:t>
      </w:r>
      <w:r>
        <w:rPr>
          <w:sz w:val="28"/>
          <w:szCs w:val="28"/>
        </w:rPr>
        <w:t>ы</w:t>
      </w:r>
      <w:r w:rsidRPr="009B52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лекции, </w:t>
      </w:r>
      <w:r w:rsidRPr="009B5233">
        <w:rPr>
          <w:sz w:val="28"/>
          <w:szCs w:val="28"/>
        </w:rPr>
        <w:t>литературны</w:t>
      </w:r>
      <w:r>
        <w:rPr>
          <w:sz w:val="28"/>
          <w:szCs w:val="28"/>
        </w:rPr>
        <w:t>е</w:t>
      </w:r>
      <w:r w:rsidRPr="009B5233">
        <w:rPr>
          <w:sz w:val="28"/>
          <w:szCs w:val="28"/>
        </w:rPr>
        <w:t xml:space="preserve"> обзор</w:t>
      </w:r>
      <w:r>
        <w:rPr>
          <w:sz w:val="28"/>
          <w:szCs w:val="28"/>
        </w:rPr>
        <w:t xml:space="preserve">ы, </w:t>
      </w:r>
      <w:r w:rsidRPr="009B5233">
        <w:rPr>
          <w:sz w:val="28"/>
          <w:szCs w:val="28"/>
        </w:rPr>
        <w:t>викторин</w:t>
      </w:r>
      <w:r>
        <w:rPr>
          <w:sz w:val="28"/>
          <w:szCs w:val="28"/>
        </w:rPr>
        <w:t xml:space="preserve">ы </w:t>
      </w:r>
      <w:r w:rsidRPr="009B5233">
        <w:rPr>
          <w:sz w:val="28"/>
          <w:szCs w:val="28"/>
        </w:rPr>
        <w:t>и др.</w:t>
      </w:r>
    </w:p>
    <w:p w:rsidR="00C72021" w:rsidRDefault="00C72021" w:rsidP="00C72021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онлайн – мероприятий  на различных онлайн</w:t>
      </w:r>
      <w:r w:rsidR="004468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площадках </w:t>
      </w:r>
      <w:r w:rsidRPr="0001259F">
        <w:rPr>
          <w:sz w:val="28"/>
          <w:szCs w:val="28"/>
        </w:rPr>
        <w:t>в сети «Интернет»</w:t>
      </w:r>
      <w:r w:rsidR="00446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2021" w:rsidRPr="00272E82" w:rsidRDefault="00C72021" w:rsidP="00C72021">
      <w:pPr>
        <w:pStyle w:val="a3"/>
        <w:shd w:val="clear" w:color="auto" w:fill="FFFFFF"/>
        <w:spacing w:after="0"/>
        <w:rPr>
          <w:sz w:val="28"/>
          <w:szCs w:val="28"/>
        </w:rPr>
      </w:pPr>
      <w:r w:rsidRPr="00693554">
        <w:rPr>
          <w:b/>
          <w:sz w:val="28"/>
          <w:szCs w:val="28"/>
        </w:rPr>
        <w:t>Обязательное условие</w:t>
      </w:r>
      <w:r>
        <w:rPr>
          <w:b/>
          <w:sz w:val="28"/>
          <w:szCs w:val="28"/>
        </w:rPr>
        <w:t xml:space="preserve"> </w:t>
      </w:r>
      <w:r w:rsidRPr="00693554">
        <w:rPr>
          <w:b/>
          <w:sz w:val="28"/>
          <w:szCs w:val="28"/>
        </w:rPr>
        <w:t xml:space="preserve">акции </w:t>
      </w:r>
      <w:r w:rsidR="004468DC">
        <w:rPr>
          <w:b/>
          <w:sz w:val="28"/>
          <w:szCs w:val="28"/>
        </w:rPr>
        <w:t>–</w:t>
      </w:r>
      <w:r w:rsidRPr="00693554">
        <w:rPr>
          <w:b/>
          <w:sz w:val="28"/>
          <w:szCs w:val="28"/>
        </w:rPr>
        <w:t xml:space="preserve"> </w:t>
      </w:r>
      <w:r w:rsidR="004468DC">
        <w:rPr>
          <w:b/>
          <w:sz w:val="28"/>
          <w:szCs w:val="28"/>
        </w:rPr>
        <w:t xml:space="preserve">использование </w:t>
      </w:r>
      <w:r w:rsidRPr="00FE28A5">
        <w:rPr>
          <w:b/>
          <w:sz w:val="28"/>
          <w:szCs w:val="28"/>
        </w:rPr>
        <w:t>хэштег</w:t>
      </w:r>
      <w:r w:rsidR="004468DC">
        <w:rPr>
          <w:b/>
          <w:sz w:val="28"/>
          <w:szCs w:val="28"/>
        </w:rPr>
        <w:t>ов:</w:t>
      </w:r>
      <w:r>
        <w:rPr>
          <w:sz w:val="28"/>
          <w:szCs w:val="28"/>
        </w:rPr>
        <w:t xml:space="preserve"> </w:t>
      </w:r>
      <w:r w:rsidRPr="00693554">
        <w:rPr>
          <w:sz w:val="28"/>
          <w:szCs w:val="28"/>
        </w:rPr>
        <w:t xml:space="preserve"> #читайлысьва </w:t>
      </w:r>
      <w:r w:rsidR="00272E82">
        <w:rPr>
          <w:sz w:val="28"/>
          <w:szCs w:val="28"/>
        </w:rPr>
        <w:t xml:space="preserve"> </w:t>
      </w:r>
      <w:r w:rsidR="00272E82" w:rsidRPr="00272E82">
        <w:rPr>
          <w:sz w:val="28"/>
          <w:szCs w:val="28"/>
        </w:rPr>
        <w:t>#</w:t>
      </w:r>
      <w:r w:rsidR="00272E82">
        <w:rPr>
          <w:sz w:val="28"/>
          <w:szCs w:val="28"/>
        </w:rPr>
        <w:t>БиблиотекиЛысьвы</w:t>
      </w:r>
    </w:p>
    <w:p w:rsidR="00C72021" w:rsidRPr="00E1287A" w:rsidRDefault="00C72021" w:rsidP="009F2B89">
      <w:pPr>
        <w:pStyle w:val="a3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E1287A">
        <w:rPr>
          <w:sz w:val="28"/>
          <w:szCs w:val="28"/>
        </w:rPr>
        <w:t xml:space="preserve">3.3. Третий этап (заключительный) </w:t>
      </w:r>
      <w:r w:rsidR="008D0F84">
        <w:rPr>
          <w:sz w:val="28"/>
          <w:szCs w:val="28"/>
        </w:rPr>
        <w:t>–</w:t>
      </w:r>
      <w:r w:rsidRPr="00E1287A">
        <w:rPr>
          <w:sz w:val="28"/>
          <w:szCs w:val="28"/>
        </w:rPr>
        <w:t xml:space="preserve"> </w:t>
      </w:r>
      <w:r w:rsidRPr="00E1287A">
        <w:rPr>
          <w:b/>
          <w:sz w:val="28"/>
          <w:szCs w:val="28"/>
        </w:rPr>
        <w:t>с</w:t>
      </w:r>
      <w:r w:rsidR="008D0F84">
        <w:rPr>
          <w:rStyle w:val="apple-converted-space"/>
          <w:b/>
          <w:sz w:val="28"/>
          <w:szCs w:val="28"/>
        </w:rPr>
        <w:t xml:space="preserve"> </w:t>
      </w:r>
      <w:r w:rsidRPr="00E1287A">
        <w:rPr>
          <w:rStyle w:val="apple-converted-space"/>
          <w:b/>
          <w:sz w:val="28"/>
          <w:szCs w:val="28"/>
        </w:rPr>
        <w:t xml:space="preserve">15 октября </w:t>
      </w:r>
      <w:r w:rsidRPr="00E1287A">
        <w:rPr>
          <w:b/>
          <w:bCs/>
          <w:sz w:val="28"/>
          <w:szCs w:val="28"/>
        </w:rPr>
        <w:t xml:space="preserve">по </w:t>
      </w:r>
      <w:r w:rsidR="00E4126D">
        <w:rPr>
          <w:b/>
          <w:bCs/>
          <w:sz w:val="28"/>
          <w:szCs w:val="28"/>
        </w:rPr>
        <w:t>25</w:t>
      </w:r>
      <w:r w:rsidRPr="00E1287A">
        <w:rPr>
          <w:b/>
          <w:bCs/>
          <w:sz w:val="28"/>
          <w:szCs w:val="28"/>
        </w:rPr>
        <w:t xml:space="preserve"> октября 2022 г.:</w:t>
      </w:r>
    </w:p>
    <w:p w:rsidR="00C72021" w:rsidRPr="00E1287A" w:rsidRDefault="00C72021" w:rsidP="009F2B89">
      <w:pPr>
        <w:ind w:firstLine="709"/>
        <w:jc w:val="both"/>
        <w:rPr>
          <w:rFonts w:ascii="Times New Roman" w:hAnsi="Times New Roman" w:cs="Times New Roman"/>
        </w:rPr>
      </w:pPr>
      <w:r w:rsidRPr="00E1287A">
        <w:rPr>
          <w:rFonts w:ascii="Times New Roman" w:hAnsi="Times New Roman" w:cs="Times New Roman"/>
          <w:sz w:val="28"/>
          <w:szCs w:val="28"/>
        </w:rPr>
        <w:t>- после проведения акции руководители площадок присылают отчет</w:t>
      </w:r>
      <w:r w:rsidR="00D32DE6">
        <w:rPr>
          <w:rFonts w:ascii="Times New Roman" w:hAnsi="Times New Roman" w:cs="Times New Roman"/>
          <w:sz w:val="28"/>
          <w:szCs w:val="28"/>
        </w:rPr>
        <w:t xml:space="preserve"> с </w:t>
      </w:r>
      <w:r w:rsidR="00B30697" w:rsidRPr="00E1287A">
        <w:rPr>
          <w:rFonts w:ascii="Times New Roman" w:hAnsi="Times New Roman" w:cs="Times New Roman"/>
          <w:sz w:val="28"/>
          <w:szCs w:val="28"/>
        </w:rPr>
        <w:t xml:space="preserve">фото </w:t>
      </w:r>
      <w:r w:rsidR="00E1287A" w:rsidRPr="00E1287A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E1287A" w:rsidRPr="00E4126D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JPEG,</w:t>
      </w:r>
      <w:r w:rsidR="00E1287A" w:rsidRPr="00E412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TIFF</w:t>
      </w:r>
      <w:r w:rsidR="00E1287A" w:rsidRPr="00E128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  <w:r w:rsidR="00B30697" w:rsidRPr="00E1287A">
        <w:rPr>
          <w:rFonts w:ascii="Times New Roman" w:hAnsi="Times New Roman" w:cs="Times New Roman"/>
          <w:sz w:val="28"/>
          <w:szCs w:val="28"/>
        </w:rPr>
        <w:t>и/или видеоматериалами</w:t>
      </w:r>
      <w:r w:rsidR="00E1287A">
        <w:rPr>
          <w:rFonts w:ascii="Times New Roman" w:hAnsi="Times New Roman" w:cs="Times New Roman"/>
          <w:sz w:val="28"/>
          <w:szCs w:val="28"/>
        </w:rPr>
        <w:t xml:space="preserve"> </w:t>
      </w:r>
      <w:r w:rsidRPr="00E1287A">
        <w:rPr>
          <w:rFonts w:ascii="Times New Roman" w:hAnsi="Times New Roman" w:cs="Times New Roman"/>
          <w:sz w:val="28"/>
          <w:szCs w:val="28"/>
        </w:rPr>
        <w:t xml:space="preserve"> о результатах проведенных мероприятий на электронный адрес организатора: </w:t>
      </w:r>
      <w:hyperlink r:id="rId16" w:history="1">
        <w:r w:rsidRPr="00E128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molysva@mail.ru</w:t>
        </w:r>
      </w:hyperlink>
      <w:r w:rsidRPr="00E1287A">
        <w:rPr>
          <w:rFonts w:ascii="Times New Roman" w:hAnsi="Times New Roman" w:cs="Times New Roman"/>
        </w:rPr>
        <w:t xml:space="preserve"> 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  <w:u w:val="single"/>
        </w:rPr>
      </w:pPr>
      <w:r w:rsidRPr="00BB2EC5">
        <w:rPr>
          <w:sz w:val="28"/>
          <w:szCs w:val="28"/>
        </w:rPr>
        <w:t>- отчеты принимаются</w:t>
      </w:r>
      <w:r w:rsidRPr="00BB2EC5">
        <w:rPr>
          <w:rStyle w:val="apple-converted-space"/>
          <w:sz w:val="28"/>
          <w:szCs w:val="28"/>
        </w:rPr>
        <w:t xml:space="preserve"> </w:t>
      </w:r>
      <w:r w:rsidRPr="00BB2EC5">
        <w:rPr>
          <w:b/>
          <w:bCs/>
          <w:sz w:val="28"/>
          <w:szCs w:val="28"/>
        </w:rPr>
        <w:t xml:space="preserve">до </w:t>
      </w:r>
      <w:r w:rsidR="00E4126D">
        <w:rPr>
          <w:b/>
          <w:bCs/>
          <w:sz w:val="28"/>
          <w:szCs w:val="28"/>
        </w:rPr>
        <w:t>25</w:t>
      </w:r>
      <w:r w:rsidRPr="00BB2EC5">
        <w:rPr>
          <w:b/>
          <w:bCs/>
          <w:sz w:val="28"/>
          <w:szCs w:val="28"/>
        </w:rPr>
        <w:t xml:space="preserve"> октября 20</w:t>
      </w:r>
      <w:r w:rsidR="00235A47">
        <w:rPr>
          <w:b/>
          <w:bCs/>
          <w:sz w:val="28"/>
          <w:szCs w:val="28"/>
        </w:rPr>
        <w:t>22</w:t>
      </w:r>
      <w:r w:rsidRPr="00BB2EC5">
        <w:rPr>
          <w:b/>
          <w:bCs/>
          <w:sz w:val="28"/>
          <w:szCs w:val="28"/>
        </w:rPr>
        <w:t xml:space="preserve"> г. </w:t>
      </w:r>
      <w:r w:rsidRPr="005879DB">
        <w:rPr>
          <w:b/>
          <w:bCs/>
          <w:sz w:val="28"/>
          <w:szCs w:val="28"/>
          <w:u w:val="single"/>
        </w:rPr>
        <w:t>(включительно)</w:t>
      </w:r>
      <w:r w:rsidRPr="005879DB">
        <w:rPr>
          <w:sz w:val="28"/>
          <w:szCs w:val="28"/>
          <w:u w:val="single"/>
        </w:rPr>
        <w:t>.</w:t>
      </w:r>
    </w:p>
    <w:p w:rsidR="00E1287A" w:rsidRDefault="00E1287A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  <w:u w:val="single"/>
        </w:rPr>
      </w:pP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3.4. Организатор осуществляет информационное сопровождение проведения акции.</w:t>
      </w: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sz w:val="28"/>
          <w:szCs w:val="28"/>
        </w:rPr>
      </w:pPr>
      <w:r w:rsidRPr="00BB2EC5">
        <w:rPr>
          <w:b/>
          <w:bCs/>
          <w:sz w:val="28"/>
          <w:szCs w:val="28"/>
        </w:rPr>
        <w:t xml:space="preserve">4. Подведение итогов </w:t>
      </w:r>
    </w:p>
    <w:p w:rsidR="00CA035D" w:rsidRPr="00BB2EC5" w:rsidRDefault="00CA035D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4.1. Итоги подводятся организатором по материалам отчетов, присланных от</w:t>
      </w:r>
      <w:r>
        <w:rPr>
          <w:sz w:val="28"/>
          <w:szCs w:val="28"/>
        </w:rPr>
        <w:t xml:space="preserve"> </w:t>
      </w:r>
      <w:r w:rsidRPr="00BB2EC5">
        <w:rPr>
          <w:sz w:val="28"/>
          <w:szCs w:val="28"/>
        </w:rPr>
        <w:t xml:space="preserve">руководителей площадок (Приложение </w:t>
      </w:r>
      <w:r>
        <w:rPr>
          <w:sz w:val="28"/>
          <w:szCs w:val="28"/>
        </w:rPr>
        <w:t>2,3</w:t>
      </w:r>
      <w:r w:rsidRPr="00BB2EC5">
        <w:rPr>
          <w:sz w:val="28"/>
          <w:szCs w:val="28"/>
        </w:rPr>
        <w:t xml:space="preserve">). </w:t>
      </w:r>
    </w:p>
    <w:p w:rsidR="00CA035D" w:rsidRDefault="00C72021" w:rsidP="00F2040E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CA035D">
        <w:rPr>
          <w:sz w:val="28"/>
          <w:szCs w:val="28"/>
        </w:rPr>
        <w:t xml:space="preserve">4.2. </w:t>
      </w:r>
      <w:r w:rsidR="00CA035D" w:rsidRPr="00CA035D">
        <w:rPr>
          <w:sz w:val="28"/>
          <w:szCs w:val="28"/>
        </w:rPr>
        <w:t>По количеству</w:t>
      </w:r>
      <w:r w:rsidR="00CA035D">
        <w:rPr>
          <w:sz w:val="28"/>
          <w:szCs w:val="28"/>
        </w:rPr>
        <w:t xml:space="preserve"> проведенных мероприятий в учреждении,</w:t>
      </w:r>
      <w:r w:rsidR="00CA035D" w:rsidRPr="00CA035D">
        <w:rPr>
          <w:sz w:val="28"/>
          <w:szCs w:val="28"/>
        </w:rPr>
        <w:t xml:space="preserve"> организаторы определят победителей</w:t>
      </w:r>
      <w:r w:rsidR="00D32DE6">
        <w:rPr>
          <w:sz w:val="28"/>
          <w:szCs w:val="28"/>
        </w:rPr>
        <w:t>, которые</w:t>
      </w:r>
      <w:r w:rsidR="00CA035D" w:rsidRPr="00CA035D">
        <w:rPr>
          <w:sz w:val="28"/>
          <w:szCs w:val="28"/>
        </w:rPr>
        <w:t xml:space="preserve"> будут</w:t>
      </w:r>
      <w:r w:rsidR="00F2040E" w:rsidRPr="00CA035D">
        <w:rPr>
          <w:sz w:val="28"/>
          <w:szCs w:val="28"/>
        </w:rPr>
        <w:t xml:space="preserve"> награждены д</w:t>
      </w:r>
      <w:r w:rsidR="00CA035D" w:rsidRPr="00CA035D">
        <w:rPr>
          <w:sz w:val="28"/>
          <w:szCs w:val="28"/>
        </w:rPr>
        <w:t xml:space="preserve">ипломами </w:t>
      </w:r>
      <w:r w:rsidR="00F2040E" w:rsidRPr="00CA035D">
        <w:rPr>
          <w:sz w:val="28"/>
          <w:szCs w:val="28"/>
        </w:rPr>
        <w:t>по следующим номинациям:</w:t>
      </w:r>
    </w:p>
    <w:p w:rsidR="006F2D33" w:rsidRPr="006F2D33" w:rsidRDefault="006F2D33" w:rsidP="009F2B8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«</w:t>
      </w:r>
      <w:r w:rsidRPr="00CA035D">
        <w:rPr>
          <w:rStyle w:val="a9"/>
          <w:b w:val="0"/>
          <w:sz w:val="28"/>
          <w:szCs w:val="28"/>
        </w:rPr>
        <w:t>Самый читающий детский сад»</w:t>
      </w:r>
    </w:p>
    <w:p w:rsidR="00CA035D" w:rsidRPr="00CA035D" w:rsidRDefault="00CA035D" w:rsidP="009F2B8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rStyle w:val="a9"/>
          <w:b w:val="0"/>
          <w:sz w:val="28"/>
          <w:szCs w:val="28"/>
        </w:rPr>
      </w:pPr>
      <w:r w:rsidRPr="00CA035D">
        <w:rPr>
          <w:rStyle w:val="a9"/>
          <w:b w:val="0"/>
          <w:sz w:val="28"/>
          <w:szCs w:val="28"/>
        </w:rPr>
        <w:t xml:space="preserve">«Самая читающая школа» </w:t>
      </w:r>
    </w:p>
    <w:p w:rsidR="006F2D33" w:rsidRPr="006F2D33" w:rsidRDefault="005D59DA" w:rsidP="009F2B8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«Самые читающие студенты</w:t>
      </w:r>
      <w:r w:rsidR="006F2D33">
        <w:rPr>
          <w:rStyle w:val="a9"/>
          <w:b w:val="0"/>
          <w:sz w:val="28"/>
          <w:szCs w:val="28"/>
        </w:rPr>
        <w:t>»</w:t>
      </w:r>
    </w:p>
    <w:p w:rsidR="00CC1D86" w:rsidRPr="00CC1D86" w:rsidRDefault="00CA035D" w:rsidP="009F2B8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9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72021" w:rsidRPr="00CC1D86">
        <w:rPr>
          <w:rFonts w:ascii="Times New Roman" w:hAnsi="Times New Roman" w:cs="Times New Roman"/>
          <w:sz w:val="28"/>
          <w:szCs w:val="28"/>
        </w:rPr>
        <w:t>Сертификаты</w:t>
      </w:r>
      <w:r w:rsidR="00CC1D86">
        <w:rPr>
          <w:rFonts w:ascii="Times New Roman" w:hAnsi="Times New Roman" w:cs="Times New Roman"/>
          <w:sz w:val="28"/>
          <w:szCs w:val="28"/>
        </w:rPr>
        <w:t xml:space="preserve"> (в электронном виде) </w:t>
      </w:r>
      <w:r w:rsidR="00C72021" w:rsidRPr="00CC1D86">
        <w:rPr>
          <w:rFonts w:ascii="Times New Roman" w:hAnsi="Times New Roman" w:cs="Times New Roman"/>
          <w:sz w:val="28"/>
          <w:szCs w:val="28"/>
        </w:rPr>
        <w:t xml:space="preserve">высылаются </w:t>
      </w:r>
      <w:r w:rsidRPr="00CC1D86">
        <w:rPr>
          <w:rStyle w:val="a9"/>
          <w:rFonts w:ascii="Times New Roman" w:hAnsi="Times New Roman" w:cs="Times New Roman"/>
          <w:sz w:val="28"/>
          <w:szCs w:val="28"/>
        </w:rPr>
        <w:t>СТРОГО</w:t>
      </w:r>
      <w:r w:rsidRPr="00CC1D8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после предоставления отчета</w:t>
      </w:r>
      <w:r w:rsidRPr="00CC1D86">
        <w:rPr>
          <w:rFonts w:ascii="Times New Roman" w:hAnsi="Times New Roman" w:cs="Times New Roman"/>
          <w:sz w:val="28"/>
          <w:szCs w:val="28"/>
        </w:rPr>
        <w:t xml:space="preserve"> </w:t>
      </w:r>
      <w:r w:rsidR="00CC1D86" w:rsidRPr="00CC1D86">
        <w:rPr>
          <w:rFonts w:ascii="Times New Roman" w:hAnsi="Times New Roman" w:cs="Times New Roman"/>
          <w:sz w:val="28"/>
          <w:szCs w:val="28"/>
        </w:rPr>
        <w:t xml:space="preserve">на </w:t>
      </w:r>
      <w:r w:rsidR="00CC1D86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C1D86" w:rsidRPr="00CC1D8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площадки</w:t>
      </w:r>
      <w:r w:rsidR="00CC1D86" w:rsidRPr="00CC1D86">
        <w:rPr>
          <w:rFonts w:ascii="Times New Roman" w:hAnsi="Times New Roman" w:cs="Times New Roman"/>
          <w:sz w:val="28"/>
          <w:szCs w:val="28"/>
        </w:rPr>
        <w:t xml:space="preserve"> </w:t>
      </w:r>
      <w:r w:rsidR="00D32DE6">
        <w:rPr>
          <w:rFonts w:ascii="Times New Roman" w:hAnsi="Times New Roman" w:cs="Times New Roman"/>
          <w:sz w:val="28"/>
          <w:szCs w:val="28"/>
        </w:rPr>
        <w:t xml:space="preserve">с </w:t>
      </w:r>
      <w:r w:rsidR="00E4126D">
        <w:rPr>
          <w:rFonts w:ascii="Times New Roman" w:hAnsi="Times New Roman" w:cs="Times New Roman"/>
          <w:sz w:val="28"/>
          <w:szCs w:val="28"/>
        </w:rPr>
        <w:t>25 октя</w:t>
      </w:r>
      <w:r w:rsidR="00D32DE6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E4126D">
        <w:rPr>
          <w:rFonts w:ascii="Times New Roman" w:hAnsi="Times New Roman" w:cs="Times New Roman"/>
          <w:sz w:val="28"/>
          <w:szCs w:val="28"/>
        </w:rPr>
        <w:t>7</w:t>
      </w:r>
      <w:r w:rsidR="00C72021" w:rsidRPr="00CC1D8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C1D86">
        <w:rPr>
          <w:rFonts w:ascii="Times New Roman" w:hAnsi="Times New Roman" w:cs="Times New Roman"/>
          <w:sz w:val="28"/>
          <w:szCs w:val="28"/>
        </w:rPr>
        <w:t>.</w:t>
      </w:r>
      <w:r w:rsidR="002D1D0B">
        <w:rPr>
          <w:rFonts w:ascii="Times New Roman" w:hAnsi="Times New Roman" w:cs="Times New Roman"/>
          <w:sz w:val="28"/>
          <w:szCs w:val="28"/>
        </w:rPr>
        <w:t xml:space="preserve"> Коллективный о</w:t>
      </w:r>
      <w:r w:rsidR="00CC1D86" w:rsidRPr="00CC1D8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тчет за учебное учреждение </w:t>
      </w:r>
      <w:r w:rsidR="00CC1D86" w:rsidRPr="00CC1D86">
        <w:rPr>
          <w:rStyle w:val="a9"/>
          <w:rFonts w:ascii="Times New Roman" w:hAnsi="Times New Roman" w:cs="Times New Roman"/>
          <w:sz w:val="28"/>
          <w:szCs w:val="28"/>
        </w:rPr>
        <w:t>не принимается</w:t>
      </w:r>
      <w:r w:rsidR="00CC1D86" w:rsidRPr="00CC1D86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="00F2040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2021" w:rsidRDefault="00C72021" w:rsidP="009F2B89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E048F">
        <w:rPr>
          <w:sz w:val="28"/>
          <w:szCs w:val="28"/>
        </w:rPr>
        <w:t>4.</w:t>
      </w:r>
      <w:r w:rsidR="00CA035D">
        <w:rPr>
          <w:sz w:val="28"/>
          <w:szCs w:val="28"/>
        </w:rPr>
        <w:t>4</w:t>
      </w:r>
      <w:r w:rsidRPr="00AE048F">
        <w:rPr>
          <w:sz w:val="28"/>
          <w:szCs w:val="28"/>
        </w:rPr>
        <w:t>.Информация</w:t>
      </w:r>
      <w:r w:rsidRPr="00BB2EC5">
        <w:rPr>
          <w:sz w:val="28"/>
          <w:szCs w:val="28"/>
        </w:rPr>
        <w:t xml:space="preserve"> об итогах акции б</w:t>
      </w:r>
      <w:r>
        <w:rPr>
          <w:sz w:val="28"/>
          <w:szCs w:val="28"/>
        </w:rPr>
        <w:t>удет размещена в СМИ, на сайтах организатора</w:t>
      </w:r>
      <w:r w:rsidR="00CC1D86">
        <w:rPr>
          <w:sz w:val="28"/>
          <w:szCs w:val="28"/>
        </w:rPr>
        <w:t xml:space="preserve">, в </w:t>
      </w:r>
      <w:r w:rsidR="006F2D33">
        <w:rPr>
          <w:sz w:val="28"/>
          <w:szCs w:val="28"/>
        </w:rPr>
        <w:t>сообществах</w:t>
      </w:r>
      <w:r w:rsidR="002D1D0B">
        <w:rPr>
          <w:sz w:val="28"/>
          <w:szCs w:val="28"/>
        </w:rPr>
        <w:t xml:space="preserve"> Центральной и Центральной</w:t>
      </w:r>
      <w:r w:rsidR="00D32DE6">
        <w:rPr>
          <w:sz w:val="28"/>
          <w:szCs w:val="28"/>
        </w:rPr>
        <w:t xml:space="preserve"> детской</w:t>
      </w:r>
      <w:r w:rsidR="002D1D0B">
        <w:rPr>
          <w:sz w:val="28"/>
          <w:szCs w:val="28"/>
        </w:rPr>
        <w:t xml:space="preserve"> библиотеки</w:t>
      </w:r>
      <w:r w:rsidR="00CC1D86">
        <w:rPr>
          <w:sz w:val="28"/>
          <w:szCs w:val="28"/>
        </w:rPr>
        <w:t xml:space="preserve"> Вконтакте</w:t>
      </w:r>
      <w:r w:rsidR="002D1D0B">
        <w:rPr>
          <w:sz w:val="28"/>
          <w:szCs w:val="28"/>
        </w:rPr>
        <w:t>.</w:t>
      </w:r>
    </w:p>
    <w:p w:rsidR="00C72021" w:rsidRPr="00BB2EC5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sz w:val="28"/>
          <w:szCs w:val="28"/>
        </w:rPr>
      </w:pPr>
      <w:r w:rsidRPr="00BB2EC5">
        <w:rPr>
          <w:b/>
          <w:bCs/>
          <w:sz w:val="28"/>
          <w:szCs w:val="28"/>
        </w:rPr>
        <w:t>5. Контактная информация организатора</w:t>
      </w:r>
    </w:p>
    <w:p w:rsidR="00560A2F" w:rsidRPr="00BB2EC5" w:rsidRDefault="00560A2F" w:rsidP="00C72021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</w:p>
    <w:p w:rsidR="00C72021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  <w:r w:rsidRPr="00BB2EC5">
        <w:rPr>
          <w:sz w:val="28"/>
          <w:szCs w:val="28"/>
          <w:shd w:val="clear" w:color="auto" w:fill="FFFFFF"/>
        </w:rPr>
        <w:t xml:space="preserve">МБУК «Лысьвенская БС» </w:t>
      </w:r>
      <w:r>
        <w:rPr>
          <w:sz w:val="28"/>
          <w:szCs w:val="28"/>
        </w:rPr>
        <w:t xml:space="preserve">Запятая Елизавета Николаевна,          </w:t>
      </w:r>
    </w:p>
    <w:p w:rsidR="00C72021" w:rsidRPr="00693554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</w:pPr>
      <w:r>
        <w:rPr>
          <w:sz w:val="28"/>
          <w:szCs w:val="28"/>
        </w:rPr>
        <w:t xml:space="preserve">Директор, тел.: 3-08-44, эл. почта: </w:t>
      </w:r>
      <w:hyperlink r:id="rId17" w:history="1">
        <w:r w:rsidRPr="0069355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mpb_lysva@mail.ru</w:t>
        </w:r>
      </w:hyperlink>
    </w:p>
    <w:p w:rsidR="00C72021" w:rsidRPr="00BB2EC5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rStyle w:val="apple-converted-space"/>
          <w:sz w:val="28"/>
          <w:szCs w:val="28"/>
        </w:rPr>
      </w:pPr>
      <w:r w:rsidRPr="00BB2EC5">
        <w:rPr>
          <w:sz w:val="28"/>
          <w:szCs w:val="28"/>
        </w:rPr>
        <w:t>Координатор:</w:t>
      </w:r>
      <w:r w:rsidRPr="00BB2EC5">
        <w:rPr>
          <w:rStyle w:val="apple-converted-space"/>
          <w:sz w:val="28"/>
          <w:szCs w:val="28"/>
        </w:rPr>
        <w:t xml:space="preserve"> Винокурова </w:t>
      </w:r>
      <w:r>
        <w:rPr>
          <w:rStyle w:val="apple-converted-space"/>
          <w:sz w:val="28"/>
          <w:szCs w:val="28"/>
        </w:rPr>
        <w:t>Елена Александровна, заведующий МБО</w:t>
      </w:r>
      <w:r w:rsidRPr="00BB2EC5">
        <w:rPr>
          <w:rStyle w:val="apple-converted-space"/>
          <w:sz w:val="28"/>
          <w:szCs w:val="28"/>
        </w:rPr>
        <w:t xml:space="preserve"> </w:t>
      </w:r>
    </w:p>
    <w:p w:rsidR="00C72021" w:rsidRPr="00693554" w:rsidRDefault="00C72021" w:rsidP="00C72021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тел.: 3-08-24, эл. почта: </w:t>
      </w:r>
      <w:hyperlink r:id="rId18" w:history="1">
        <w:r w:rsidRPr="00693554">
          <w:rPr>
            <w:rStyle w:val="a4"/>
            <w:color w:val="auto"/>
            <w:sz w:val="28"/>
            <w:szCs w:val="28"/>
            <w:u w:val="none"/>
          </w:rPr>
          <w:t>molysva@mail.ru</w:t>
        </w:r>
      </w:hyperlink>
    </w:p>
    <w:p w:rsidR="00EB5FF0" w:rsidRDefault="00EB5FF0" w:rsidP="0026488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4889" w:rsidRPr="00C340E7" w:rsidRDefault="00264889" w:rsidP="00C340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40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4889" w:rsidRPr="00C340E7" w:rsidRDefault="00264889" w:rsidP="00C340E7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bCs/>
        </w:rPr>
      </w:pPr>
      <w:r w:rsidRPr="00C340E7">
        <w:t xml:space="preserve">К Положению </w:t>
      </w:r>
      <w:r w:rsidRPr="00C340E7">
        <w:rPr>
          <w:bCs/>
        </w:rPr>
        <w:t>об организации и проведении окружной акции «Читай, Лысьва-2022!»</w:t>
      </w:r>
    </w:p>
    <w:p w:rsidR="00264889" w:rsidRPr="00D934DB" w:rsidRDefault="00264889" w:rsidP="00264889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b/>
          <w:bCs/>
          <w:sz w:val="28"/>
          <w:szCs w:val="28"/>
        </w:rPr>
      </w:pPr>
    </w:p>
    <w:p w:rsidR="00264889" w:rsidRDefault="00264889" w:rsidP="00264889">
      <w:pPr>
        <w:tabs>
          <w:tab w:val="left" w:pos="0"/>
        </w:tabs>
        <w:autoSpaceDE w:val="0"/>
        <w:autoSpaceDN w:val="0"/>
        <w:adjustRightInd w:val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D934DB">
        <w:rPr>
          <w:rStyle w:val="a9"/>
          <w:rFonts w:ascii="Times New Roman" w:hAnsi="Times New Roman" w:cs="Times New Roman"/>
          <w:sz w:val="24"/>
          <w:szCs w:val="24"/>
        </w:rPr>
        <w:t>ПЕРЕЧЕНЬ ИЗД</w:t>
      </w:r>
      <w:r w:rsidR="00F03D60">
        <w:rPr>
          <w:rStyle w:val="a9"/>
          <w:rFonts w:ascii="Times New Roman" w:hAnsi="Times New Roman" w:cs="Times New Roman"/>
          <w:sz w:val="24"/>
          <w:szCs w:val="24"/>
        </w:rPr>
        <w:t>АНИЙ, РЕКОМЕНДУЕМЫХ К ПРОЧТЕНИЮ</w:t>
      </w:r>
    </w:p>
    <w:p w:rsidR="00915D55" w:rsidRPr="00915D55" w:rsidRDefault="00915D55" w:rsidP="00264889">
      <w:pPr>
        <w:tabs>
          <w:tab w:val="left" w:pos="0"/>
        </w:tabs>
        <w:autoSpaceDE w:val="0"/>
        <w:autoSpaceDN w:val="0"/>
        <w:adjustRightInd w:val="0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1.</w:t>
      </w:r>
      <w:r w:rsidR="00264889" w:rsidRPr="00915D5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915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«Книги новые о крае почитать вам предлагаем»</w:t>
      </w:r>
      <w:r w:rsidR="00264889" w:rsidRPr="00915D5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5FF0" w:rsidRDefault="00264889" w:rsidP="00EB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915D55">
        <w:rPr>
          <w:rStyle w:val="a9"/>
          <w:rFonts w:ascii="Times New Roman" w:hAnsi="Times New Roman" w:cs="Times New Roman"/>
          <w:sz w:val="24"/>
          <w:szCs w:val="24"/>
        </w:rPr>
        <w:t>(</w:t>
      </w:r>
      <w:r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издание</w:t>
      </w:r>
      <w:r w:rsidR="0026123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, вышедше</w:t>
      </w:r>
      <w:r w:rsidR="00190F4C"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е</w:t>
      </w:r>
      <w:r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на территории Лысьвенского городского</w:t>
      </w:r>
    </w:p>
    <w:p w:rsidR="00264889" w:rsidRPr="00915D55" w:rsidRDefault="00264889" w:rsidP="00EB5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округа в период с 2021</w:t>
      </w:r>
      <w:r w:rsidR="004644A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по </w:t>
      </w:r>
      <w:r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2022 г.г.)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797"/>
      </w:tblGrid>
      <w:tr w:rsidR="00264889" w:rsidTr="009F2B89">
        <w:tc>
          <w:tcPr>
            <w:tcW w:w="2376" w:type="dxa"/>
          </w:tcPr>
          <w:p w:rsidR="00264889" w:rsidRDefault="00264889" w:rsidP="00EB5FF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64889" w:rsidRPr="001B6761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Pr="000E7DA2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899795" cy="1280160"/>
                  <wp:effectExtent l="19050" t="0" r="0" b="0"/>
                  <wp:wrapThrough wrapText="bothSides">
                    <wp:wrapPolygon edited="0">
                      <wp:start x="-457" y="0"/>
                      <wp:lineTo x="-457" y="21214"/>
                      <wp:lineTo x="21493" y="21214"/>
                      <wp:lineTo x="21493" y="0"/>
                      <wp:lineTo x="-457" y="0"/>
                    </wp:wrapPolygon>
                  </wp:wrapThrough>
                  <wp:docPr id="41" name="Рисунок 4" descr="D:\документы\обложки\Вершинин. Сиреневое ут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обложки\Вершинин. Сиреневое ут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0C2083" w:rsidRDefault="00264889" w:rsidP="00F27AC0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0C2083">
              <w:rPr>
                <w:b/>
              </w:rPr>
              <w:t>Вершинин, Г. В. Сиреневое утро</w:t>
            </w:r>
            <w:r w:rsidRPr="000C2083">
              <w:t xml:space="preserve"> : рассказы, сказки и стихи для детей и юношества / Г. В. Вершинин. </w:t>
            </w:r>
            <w:r>
              <w:t>–</w:t>
            </w:r>
            <w:r w:rsidRPr="000C2083">
              <w:t xml:space="preserve"> Пермь : Здравствуй, 2022. </w:t>
            </w:r>
            <w:r>
              <w:t>–</w:t>
            </w:r>
            <w:r w:rsidRPr="000C2083">
              <w:t xml:space="preserve"> 200 с.</w:t>
            </w:r>
          </w:p>
          <w:p w:rsidR="00264889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083">
              <w:rPr>
                <w:rFonts w:ascii="Times New Roman" w:hAnsi="Times New Roman" w:cs="Times New Roman"/>
                <w:i/>
                <w:sz w:val="24"/>
                <w:szCs w:val="24"/>
              </w:rPr>
              <w:t>Эта первая книга автора, посвященная детям и юношеству. В нее вошли как новые произведения лысьвенского поэта, так и уже "опробованные" и доброжелательно встреченные в детских и юношеских аудиториях стихи, загадки, рассказы.</w:t>
            </w:r>
          </w:p>
          <w:p w:rsidR="00264889" w:rsidRPr="001A0192" w:rsidRDefault="00264889" w:rsidP="009F2B89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Pr="000E7DA2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95885</wp:posOffset>
                  </wp:positionV>
                  <wp:extent cx="901700" cy="1261745"/>
                  <wp:effectExtent l="19050" t="0" r="0" b="0"/>
                  <wp:wrapThrough wrapText="bothSides">
                    <wp:wrapPolygon edited="0">
                      <wp:start x="-456" y="0"/>
                      <wp:lineTo x="-456" y="21198"/>
                      <wp:lineTo x="21448" y="21198"/>
                      <wp:lineTo x="21448" y="0"/>
                      <wp:lineTo x="-456" y="0"/>
                    </wp:wrapPolygon>
                  </wp:wrapThrough>
                  <wp:docPr id="44" name="Рисунок 2" descr="D:\документы\обложки\Вершинин. Солн. вагон_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обложки\Вершинин. Солн. вагон_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6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140390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Вершинин, Г.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Солнечный вагон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прозы</w:t>
            </w:r>
            <w:r w:rsidRPr="0014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390">
              <w:rPr>
                <w:rFonts w:ascii="Times New Roman" w:hAnsi="Times New Roman" w:cs="Times New Roman"/>
                <w:sz w:val="24"/>
                <w:szCs w:val="24"/>
              </w:rPr>
              <w:t xml:space="preserve">/ Г. В. Вершинин.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1403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писатель</w:t>
            </w:r>
            <w:r w:rsidRPr="0014039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039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14039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(Антология пермской литературы).</w:t>
            </w:r>
          </w:p>
          <w:p w:rsidR="00264889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D2">
              <w:rPr>
                <w:rFonts w:ascii="Times New Roman" w:hAnsi="Times New Roman" w:cs="Times New Roman"/>
                <w:i/>
                <w:sz w:val="24"/>
                <w:szCs w:val="24"/>
              </w:rPr>
              <w:t>В книгу вошли: краеведческий очерк «Зарека ты моя, Зарека…», фантастическая повесть, юмористические рассказы, сказки для детей и взрослых.</w:t>
            </w:r>
          </w:p>
          <w:p w:rsidR="00264889" w:rsidRPr="001B6761" w:rsidRDefault="00264889" w:rsidP="00F27AC0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Pr="006B55CF" w:rsidRDefault="00264889" w:rsidP="00F27AC0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264889" w:rsidRPr="00445BDE" w:rsidRDefault="00264889" w:rsidP="00F27AC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0000" cy="1222813"/>
                  <wp:effectExtent l="19050" t="0" r="0" b="0"/>
                  <wp:docPr id="60" name="Рисунок 4" descr="C:\Users\Завьялова\Desktop\Миронов_Мой те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ьялова\Desktop\Миронов_Мой теа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2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4AC" w:rsidRPr="006B55CF" w:rsidRDefault="00CD7E6B" w:rsidP="009F4BE7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D7E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0884" cy="1300766"/>
                  <wp:effectExtent l="19050" t="0" r="3516" b="0"/>
                  <wp:docPr id="9" name="Рисунок 1" descr="C:\Users\Библиотека\Desktop\читай лысьва 2022\Продукция ЛМЗ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читай лысьва 2022\Продукция ЛМЗ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87" cy="130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42">
              <w:rPr>
                <w:rFonts w:ascii="Times New Roman" w:hAnsi="Times New Roman" w:cs="Times New Roman"/>
                <w:b/>
                <w:sz w:val="24"/>
                <w:szCs w:val="24"/>
              </w:rPr>
              <w:t>Миронов, А. С. Мой театр: лица в свете софитов</w:t>
            </w:r>
            <w:r w:rsidR="00272E82">
              <w:rPr>
                <w:rFonts w:ascii="Times New Roman" w:hAnsi="Times New Roman" w:cs="Times New Roman"/>
                <w:sz w:val="24"/>
                <w:szCs w:val="24"/>
              </w:rPr>
              <w:t xml:space="preserve"> / А. С. Миронов</w:t>
            </w:r>
            <w:r w:rsidRPr="00FD1342">
              <w:rPr>
                <w:rFonts w:ascii="Times New Roman" w:hAnsi="Times New Roman" w:cs="Times New Roman"/>
                <w:sz w:val="24"/>
                <w:szCs w:val="24"/>
              </w:rPr>
              <w:t xml:space="preserve">; редактирование и коррекция текста М. М. Решетниковой.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2E82">
              <w:rPr>
                <w:rFonts w:ascii="Times New Roman" w:hAnsi="Times New Roman" w:cs="Times New Roman"/>
                <w:sz w:val="24"/>
                <w:szCs w:val="24"/>
              </w:rPr>
              <w:t xml:space="preserve"> Лысьва</w:t>
            </w:r>
            <w:r w:rsidRPr="00FD134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дом, 2021.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1342">
              <w:rPr>
                <w:rFonts w:ascii="Times New Roman" w:hAnsi="Times New Roman" w:cs="Times New Roman"/>
                <w:sz w:val="24"/>
                <w:szCs w:val="24"/>
              </w:rPr>
              <w:t xml:space="preserve"> 230 с. : ил.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342">
              <w:rPr>
                <w:rFonts w:ascii="Times New Roman" w:hAnsi="Times New Roman" w:cs="Times New Roman"/>
                <w:i/>
                <w:sz w:val="24"/>
                <w:szCs w:val="24"/>
              </w:rPr>
              <w:t>Автор, актер Лысьвенского театра, делится размышлениями о театре, профессиях актера и режиссера. Книга-воспомин</w:t>
            </w:r>
            <w:r w:rsidR="00E412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F106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D1342">
              <w:rPr>
                <w:rFonts w:ascii="Times New Roman" w:hAnsi="Times New Roman" w:cs="Times New Roman"/>
                <w:i/>
                <w:sz w:val="24"/>
                <w:szCs w:val="24"/>
              </w:rPr>
              <w:t>ие о веселых и немного печальных историях из театральной жизни, людях, спектаклях и событиях.</w:t>
            </w:r>
          </w:p>
          <w:p w:rsidR="004644AC" w:rsidRDefault="004644AC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C" w:rsidRDefault="004644AC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4AC" w:rsidRPr="00CD7E6B" w:rsidRDefault="004644AC" w:rsidP="004644AC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Cs/>
              </w:rPr>
            </w:pPr>
            <w:r w:rsidRPr="00CD7E6B">
              <w:rPr>
                <w:b/>
                <w:bCs/>
              </w:rPr>
              <w:t xml:space="preserve">Оборонная продукция Лысьвенского металлургического завода в годы Великой Отечественной войны </w:t>
            </w:r>
            <w:r w:rsidRPr="00CD7E6B">
              <w:rPr>
                <w:bCs/>
              </w:rPr>
              <w:t>/ МБУК «Лысьвенская библиотечная с</w:t>
            </w:r>
            <w:r w:rsidR="00272E82" w:rsidRPr="00CD7E6B">
              <w:rPr>
                <w:bCs/>
              </w:rPr>
              <w:t>истема», Центральная библиотека</w:t>
            </w:r>
            <w:r w:rsidRPr="00CD7E6B">
              <w:rPr>
                <w:bCs/>
              </w:rPr>
              <w:t xml:space="preserve">; составитель С. И. Елохова. – Лысьва : [б.и.], 2022. – </w:t>
            </w:r>
            <w:r w:rsidR="00CD7E6B">
              <w:rPr>
                <w:bCs/>
              </w:rPr>
              <w:t>53</w:t>
            </w:r>
            <w:r w:rsidRPr="00CD7E6B">
              <w:rPr>
                <w:bCs/>
              </w:rPr>
              <w:t xml:space="preserve">   с.</w:t>
            </w:r>
          </w:p>
          <w:p w:rsidR="00264889" w:rsidRPr="00FD1342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64889" w:rsidRPr="001B6761" w:rsidRDefault="00264889" w:rsidP="00950D3D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-143510</wp:posOffset>
                  </wp:positionV>
                  <wp:extent cx="899795" cy="1294765"/>
                  <wp:effectExtent l="19050" t="0" r="0" b="0"/>
                  <wp:wrapThrough wrapText="bothSides">
                    <wp:wrapPolygon edited="0">
                      <wp:start x="-457" y="0"/>
                      <wp:lineTo x="-457" y="21293"/>
                      <wp:lineTo x="21493" y="21293"/>
                      <wp:lineTo x="21493" y="0"/>
                      <wp:lineTo x="-457" y="0"/>
                    </wp:wrapPolygon>
                  </wp:wrapThrough>
                  <wp:docPr id="48" name="Рисунок 7" descr="C:\Users\Елохова\Downloads\Untitled.FR12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охова\Downloads\Untitled.FR12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1B6761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 священная палитра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: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0D">
              <w:rPr>
                <w:rFonts w:ascii="Times New Roman" w:hAnsi="Times New Roman" w:cs="Times New Roman"/>
                <w:sz w:val="24"/>
                <w:szCs w:val="24"/>
              </w:rPr>
              <w:t>победителей ХVIII открытого поэтического конкурса имени П. И. Шестакова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ып.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редактор-составитель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 Михайлов. – Лысьва: Издательский дом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</w:p>
          <w:p w:rsidR="00264889" w:rsidRPr="009F2B89" w:rsidRDefault="00264889" w:rsidP="009F2B89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>ошли стихи победителей конкурса имени Поликарпа Ивановича Шеста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кова и участников ХХ открытого творческого фестиваля-конкурса «Парнасские забавы-2021».</w:t>
            </w:r>
          </w:p>
          <w:p w:rsidR="00264889" w:rsidRPr="001B6761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00000" cy="1238212"/>
                  <wp:effectExtent l="19050" t="0" r="0" b="0"/>
                  <wp:docPr id="6" name="Рисунок 1" descr="C:\Users\Завьялова\Desktop\Отечества священная палитра_Выпуск 14_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ьялова\Desktop\Отечества священная палитра_Выпуск 14_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3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64889" w:rsidRPr="006C7BB1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B1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 священная палитра</w:t>
            </w:r>
            <w:r w:rsidRPr="006C7BB1">
              <w:rPr>
                <w:rFonts w:ascii="Times New Roman" w:hAnsi="Times New Roman" w:cs="Times New Roman"/>
                <w:sz w:val="24"/>
                <w:szCs w:val="24"/>
              </w:rPr>
              <w:t>: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  <w:r w:rsidRPr="006C7BB1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6C7BB1">
              <w:rPr>
                <w:rFonts w:ascii="Times New Roman" w:hAnsi="Times New Roman" w:cs="Times New Roman"/>
                <w:sz w:val="24"/>
                <w:szCs w:val="24"/>
              </w:rPr>
              <w:t xml:space="preserve">ып. 14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редактор-составитель</w:t>
            </w:r>
            <w:r w:rsidRPr="006C7BB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B1">
              <w:rPr>
                <w:rFonts w:ascii="Times New Roman" w:hAnsi="Times New Roman" w:cs="Times New Roman"/>
                <w:sz w:val="24"/>
                <w:szCs w:val="24"/>
              </w:rPr>
              <w:t xml:space="preserve">И. Михайлов. – Лысьва: Издательский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6C7BB1">
              <w:rPr>
                <w:rFonts w:ascii="Times New Roman" w:hAnsi="Times New Roman" w:cs="Times New Roman"/>
                <w:sz w:val="24"/>
                <w:szCs w:val="24"/>
              </w:rPr>
              <w:t xml:space="preserve">,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A98">
              <w:rPr>
                <w:rFonts w:ascii="Times New Roman" w:hAnsi="Times New Roman" w:cs="Times New Roman"/>
                <w:sz w:val="24"/>
                <w:szCs w:val="24"/>
              </w:rPr>
              <w:t xml:space="preserve"> 92 с</w:t>
            </w:r>
            <w:r w:rsidRPr="006C7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B1">
              <w:rPr>
                <w:rFonts w:ascii="Times New Roman" w:hAnsi="Times New Roman" w:cs="Times New Roman"/>
                <w:i/>
                <w:sz w:val="24"/>
                <w:szCs w:val="24"/>
              </w:rPr>
              <w:t>В четырнадцатый выпуск сборника вошли стихи победителей XVII открытого конкурса имени Поликарпа Ивановича Шестакова.</w:t>
            </w:r>
          </w:p>
          <w:p w:rsidR="003E0A98" w:rsidRPr="00615D80" w:rsidRDefault="003E0A98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133350</wp:posOffset>
                  </wp:positionV>
                  <wp:extent cx="901700" cy="1210310"/>
                  <wp:effectExtent l="19050" t="0" r="0" b="0"/>
                  <wp:wrapThrough wrapText="bothSides">
                    <wp:wrapPolygon edited="0">
                      <wp:start x="-456" y="0"/>
                      <wp:lineTo x="-456" y="21419"/>
                      <wp:lineTo x="21448" y="21419"/>
                      <wp:lineTo x="21448" y="0"/>
                      <wp:lineTo x="-456" y="0"/>
                    </wp:wrapPolygon>
                  </wp:wrapThrough>
                  <wp:docPr id="50" name="Рисунок 1" descr="D:\документы\Читай Лысьва\обложки\быль лысьвенских ле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Читай Лысьва\обложки\быль лысьвенских ле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5F694D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D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Парфенов Н. М. Быль лысьвенских лесов. Век 20-й </w:t>
            </w:r>
            <w:r w:rsidRPr="005F6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Н. М. Парфенов. – Лысьва : Издательский дом, 2022. – 239 с.</w:t>
            </w:r>
          </w:p>
          <w:p w:rsidR="009612F1" w:rsidRDefault="00264889" w:rsidP="004644AC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F694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История лесопользования на территории Лысьвенского округа. Как складывались отношения человека и леса, как они менялись в зависимости от требований времени и самого человека. </w:t>
            </w:r>
          </w:p>
          <w:p w:rsidR="00950D3D" w:rsidRDefault="00950D3D" w:rsidP="009F2B89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60A2F" w:rsidRPr="00615D80" w:rsidRDefault="00560A2F" w:rsidP="009F2B89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560A2F" w:rsidRDefault="00560A2F" w:rsidP="009F2B89">
      <w:pPr>
        <w:pStyle w:val="a3"/>
        <w:shd w:val="clear" w:color="auto" w:fill="FFFFFF"/>
        <w:spacing w:before="0" w:beforeAutospacing="0" w:after="0" w:afterAutospacing="0" w:line="340" w:lineRule="exact"/>
        <w:ind w:left="360"/>
        <w:jc w:val="center"/>
        <w:rPr>
          <w:rStyle w:val="a9"/>
        </w:rPr>
      </w:pPr>
    </w:p>
    <w:p w:rsidR="00F03D60" w:rsidRDefault="00915D55" w:rsidP="009F2B89">
      <w:pPr>
        <w:pStyle w:val="a3"/>
        <w:shd w:val="clear" w:color="auto" w:fill="FFFFFF"/>
        <w:spacing w:before="0" w:beforeAutospacing="0" w:after="0" w:afterAutospacing="0" w:line="340" w:lineRule="exact"/>
        <w:ind w:left="360"/>
        <w:jc w:val="center"/>
        <w:rPr>
          <w:b/>
          <w:color w:val="000000"/>
          <w:sz w:val="28"/>
          <w:szCs w:val="28"/>
        </w:rPr>
      </w:pPr>
      <w:r>
        <w:rPr>
          <w:rStyle w:val="a9"/>
        </w:rPr>
        <w:t xml:space="preserve">2.   </w:t>
      </w:r>
      <w:r w:rsidR="00F03D60">
        <w:rPr>
          <w:b/>
          <w:color w:val="000000"/>
          <w:sz w:val="28"/>
          <w:szCs w:val="28"/>
        </w:rPr>
        <w:t>«Великая война в творчестве лысьвенцев</w:t>
      </w:r>
      <w:r w:rsidRPr="00915D55">
        <w:rPr>
          <w:b/>
          <w:color w:val="000000"/>
          <w:sz w:val="28"/>
          <w:szCs w:val="28"/>
        </w:rPr>
        <w:t>»</w:t>
      </w:r>
    </w:p>
    <w:p w:rsidR="00560A2F" w:rsidRPr="009F2B89" w:rsidRDefault="00560A2F" w:rsidP="009F2B89">
      <w:pPr>
        <w:pStyle w:val="a3"/>
        <w:shd w:val="clear" w:color="auto" w:fill="FFFFFF"/>
        <w:spacing w:before="0" w:beforeAutospacing="0" w:after="0" w:afterAutospacing="0" w:line="340" w:lineRule="exact"/>
        <w:ind w:left="36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797"/>
      </w:tblGrid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205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-717550</wp:posOffset>
                  </wp:positionV>
                  <wp:extent cx="899795" cy="1289685"/>
                  <wp:effectExtent l="19050" t="0" r="0" b="0"/>
                  <wp:wrapThrough wrapText="bothSides">
                    <wp:wrapPolygon edited="0">
                      <wp:start x="-457" y="0"/>
                      <wp:lineTo x="-457" y="21377"/>
                      <wp:lineTo x="21493" y="21377"/>
                      <wp:lineTo x="21493" y="0"/>
                      <wp:lineTo x="-457" y="0"/>
                    </wp:wrapPolygon>
                  </wp:wrapThrough>
                  <wp:docPr id="4" name="Рисунок 9" descr="D:\документы\обложки\Ананьин. Лысьвенский мериди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\обложки\Ананьин. Лысьвенский мериди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F">
              <w:rPr>
                <w:rFonts w:ascii="Times New Roman" w:hAnsi="Times New Roman" w:cs="Times New Roman"/>
                <w:b/>
                <w:sz w:val="24"/>
                <w:szCs w:val="24"/>
              </w:rPr>
              <w:t>Ананьин, В. Н. Лысьвенский меридиан</w:t>
            </w:r>
            <w:r w:rsidRPr="003542AF">
              <w:rPr>
                <w:rFonts w:ascii="Times New Roman" w:hAnsi="Times New Roman" w:cs="Times New Roman"/>
                <w:sz w:val="24"/>
                <w:szCs w:val="24"/>
              </w:rPr>
              <w:t xml:space="preserve"> : избранное. Вып.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AF">
              <w:rPr>
                <w:rFonts w:ascii="Times New Roman" w:hAnsi="Times New Roman" w:cs="Times New Roman"/>
                <w:sz w:val="24"/>
                <w:szCs w:val="24"/>
              </w:rPr>
              <w:t xml:space="preserve">2 / В. Н. Ананьин.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42AF">
              <w:rPr>
                <w:rFonts w:ascii="Times New Roman" w:hAnsi="Times New Roman" w:cs="Times New Roman"/>
                <w:sz w:val="24"/>
                <w:szCs w:val="24"/>
              </w:rPr>
              <w:t xml:space="preserve"> Лысьва : Привод-АСУП , 2002.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42AF">
              <w:rPr>
                <w:rFonts w:ascii="Times New Roman" w:hAnsi="Times New Roman" w:cs="Times New Roman"/>
                <w:sz w:val="24"/>
                <w:szCs w:val="24"/>
              </w:rPr>
              <w:t xml:space="preserve"> 124 с.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AF">
              <w:rPr>
                <w:rFonts w:ascii="Times New Roman" w:hAnsi="Times New Roman" w:cs="Times New Roman"/>
                <w:i/>
                <w:sz w:val="24"/>
                <w:szCs w:val="24"/>
              </w:rPr>
              <w:t>В сборник вошли стихи и песни, посвященные родному городу.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889" w:rsidRPr="003542AF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A4A7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37465</wp:posOffset>
                  </wp:positionV>
                  <wp:extent cx="901700" cy="1236345"/>
                  <wp:effectExtent l="19050" t="0" r="0" b="0"/>
                  <wp:wrapThrough wrapText="bothSides">
                    <wp:wrapPolygon edited="0">
                      <wp:start x="-456" y="0"/>
                      <wp:lineTo x="-456" y="21300"/>
                      <wp:lineTo x="21448" y="21300"/>
                      <wp:lineTo x="21448" y="0"/>
                      <wp:lineTo x="-456" y="0"/>
                    </wp:wrapPolygon>
                  </wp:wrapThrough>
                  <wp:docPr id="3" name="Рисунок 8" descr="D:\документы\обложки\Город а рабочей спецов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окументы\обложки\Город а рабочей спецов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9F2B89" w:rsidRDefault="00264889" w:rsidP="009F2B89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в рабочей спецовке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 стихи и песни о Лысьве : 200-летию Лысьвы посвящается / Лысьвенская городская организация добровольного общества любителей книги РСФСР. – Лысьва : </w:t>
            </w:r>
            <w:r w:rsidRPr="000C2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б.и.</w:t>
            </w:r>
            <w:r w:rsidRPr="000C2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1985. – С. 15-21. </w:t>
            </w:r>
          </w:p>
          <w:p w:rsidR="00264889" w:rsidRPr="001B6761" w:rsidRDefault="00264889" w:rsidP="00F27AC0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067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143510</wp:posOffset>
                  </wp:positionV>
                  <wp:extent cx="901700" cy="1261745"/>
                  <wp:effectExtent l="19050" t="0" r="0" b="0"/>
                  <wp:wrapThrough wrapText="bothSides">
                    <wp:wrapPolygon edited="0">
                      <wp:start x="-456" y="0"/>
                      <wp:lineTo x="-456" y="21198"/>
                      <wp:lineTo x="21448" y="21198"/>
                      <wp:lineTo x="21448" y="0"/>
                      <wp:lineTo x="-456" y="0"/>
                    </wp:wrapPolygon>
                  </wp:wrapThrough>
                  <wp:docPr id="1" name="Рисунок 3" descr="D:\документы\обложки\Григорьев. 300 подвиг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обложки\Григорьев. 300 подвиг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6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А.</w:t>
            </w:r>
            <w:r w:rsidRPr="00AB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 подвигов Великой войны 1941-1945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А. 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2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Pr="00F202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Издательские решения, 2021. – 352 с. </w:t>
            </w:r>
          </w:p>
          <w:p w:rsidR="00264889" w:rsidRPr="002D141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419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стихотворений о героях Великой Отечественной войны и их героических поступках. О подвигах взрослых и детей, о том, что пережили наши предки в суровые военные годы, о стойкости и мужестве человека.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419">
              <w:rPr>
                <w:rFonts w:ascii="Times New Roman" w:hAnsi="Times New Roman" w:cs="Times New Roman"/>
                <w:i/>
                <w:sz w:val="24"/>
                <w:szCs w:val="24"/>
              </w:rPr>
              <w:t>С фрагментом книги можно ознакомится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29" w:history="1">
              <w:r w:rsidRPr="008A5D1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https://fictionbook.ru/author/andreyi_grigorev/300_podvigov_velikoyi_voyinyi_1941_1945/read_online.html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4889" w:rsidRPr="00AB5081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0000" cy="1247938"/>
                  <wp:effectExtent l="19050" t="0" r="0" b="0"/>
                  <wp:docPr id="5" name="Рисунок 4" descr="https://sun9-86.userapi.com/impg/msT9b-4fSRw2TAiWvAJGmxqDhnSL1zRR2opbvg/rGJpdbeZSQs.jpg?size=679x946&amp;quality=96&amp;sign=55ba6d8252e34c4686fbc92ea6f9882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86.userapi.com/impg/msT9b-4fSRw2TAiWvAJGmxqDhnSL1zRR2opbvg/rGJpdbeZSQs.jpg?size=679x946&amp;quality=96&amp;sign=55ba6d8252e34c4686fbc92ea6f9882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4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64889" w:rsidRPr="001B6761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А.</w:t>
            </w:r>
            <w:r w:rsidRPr="00AB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Дети в Великой войне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освящается семидесятипятилетию Великой Победы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– Текст : электронный // </w:t>
            </w:r>
            <w:r w:rsidRPr="000C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FictionBook</w:t>
            </w:r>
            <w:r w:rsidRPr="000C4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761">
              <w:rPr>
                <w:rFonts w:ascii="Times New Roman" w:hAnsi="Times New Roman" w:cs="Times New Roman"/>
                <w:bCs/>
                <w:sz w:val="24"/>
                <w:szCs w:val="24"/>
              </w:rPr>
              <w:t>– URL: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https://fictionbook.ru/author_se/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67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сборнике стихов «Дети в Великой войне» опубликована судьба 38 героев. Дети сделали не меньший вклад в Победу, чем взрослые, действовали также храбро, ведь понимали, что на кону не только их собственные жизни, но и судьба всего государства. </w:t>
            </w:r>
          </w:p>
          <w:p w:rsidR="00264889" w:rsidRPr="00C16D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899795" cy="1205230"/>
                  <wp:effectExtent l="19050" t="0" r="0" b="0"/>
                  <wp:wrapThrough wrapText="bothSides">
                    <wp:wrapPolygon edited="0">
                      <wp:start x="-457" y="0"/>
                      <wp:lineTo x="-457" y="21168"/>
                      <wp:lineTo x="21493" y="21168"/>
                      <wp:lineTo x="21493" y="0"/>
                      <wp:lineTo x="-457" y="0"/>
                    </wp:wrapPolygon>
                  </wp:wrapThrough>
                  <wp:docPr id="42" name="Рисунок 2" descr="C:\Users\Завьялова\Desktop\Отечества священная палитра_Выпуск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ьялова\Desktop\Отечества священная палитра_Выпуск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59160D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Отечества священная палитра</w:t>
            </w:r>
            <w:r w:rsidR="003E0A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9160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стихов победителей ХVI открытого поэтического конкурса имени П. И. Шестакова. Вып. 13 / редактор-составитель И. И. Михайлов.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160D">
              <w:rPr>
                <w:rFonts w:ascii="Times New Roman" w:hAnsi="Times New Roman" w:cs="Times New Roman"/>
                <w:sz w:val="24"/>
                <w:szCs w:val="24"/>
              </w:rPr>
              <w:t xml:space="preserve"> Лысьва : Издательский дом,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160D">
              <w:rPr>
                <w:rFonts w:ascii="Times New Roman" w:hAnsi="Times New Roman" w:cs="Times New Roman"/>
                <w:sz w:val="24"/>
                <w:szCs w:val="24"/>
              </w:rPr>
              <w:t xml:space="preserve"> 160 с. 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160D">
              <w:rPr>
                <w:rFonts w:ascii="Times New Roman" w:hAnsi="Times New Roman" w:cs="Times New Roman"/>
                <w:sz w:val="24"/>
                <w:szCs w:val="24"/>
              </w:rPr>
              <w:t xml:space="preserve"> Книга-перевертыш: Спасибо, Парнас! : сборник стихов участников ХIХ открытого творческого фестиваля-конкурса «Парнасские забавы-2019». Вып. 12. – 100 с.</w:t>
            </w:r>
          </w:p>
          <w:p w:rsidR="00EB5FF0" w:rsidRDefault="00EB5FF0" w:rsidP="00641721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i/>
              </w:rPr>
            </w:pPr>
          </w:p>
          <w:p w:rsidR="00264889" w:rsidRPr="001B6761" w:rsidRDefault="00264889" w:rsidP="00641721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i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264889" w:rsidRPr="001B6761" w:rsidRDefault="00264889" w:rsidP="003E0A9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A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-715645</wp:posOffset>
                  </wp:positionV>
                  <wp:extent cx="899795" cy="1275080"/>
                  <wp:effectExtent l="19050" t="0" r="0" b="0"/>
                  <wp:wrapThrough wrapText="bothSides">
                    <wp:wrapPolygon edited="0">
                      <wp:start x="-457" y="0"/>
                      <wp:lineTo x="-457" y="21299"/>
                      <wp:lineTo x="21493" y="21299"/>
                      <wp:lineTo x="21493" y="0"/>
                      <wp:lineTo x="-457" y="0"/>
                    </wp:wrapPolygon>
                  </wp:wrapThrough>
                  <wp:docPr id="51" name="Рисунок 2" descr="D:\Лена\КРАЕВЕДЕНИЕ\облож\Untitled.FR12 - 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ена\КРАЕВЕДЕНИЕ\облож\Untitled.FR12 - 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5494" b="6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1B6761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 священная палитра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: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стихов, вып. 10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редактор-составитель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И. Михайлов. – Лысьва: Издательский дом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, 2017. – 98 стр. 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URL: </w:t>
            </w:r>
            <w:hyperlink r:id="rId34" w:history="1">
              <w:r w:rsidRPr="001B67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http://www.lysva-library.ru/download</w:t>
              </w:r>
            </w:hyperlink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(дата обращения: 18.08.2021).</w:t>
            </w:r>
          </w:p>
          <w:p w:rsidR="00264889" w:rsidRPr="001B6761" w:rsidRDefault="00264889" w:rsidP="00C340E7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9F2B89">
        <w:trPr>
          <w:trHeight w:val="1964"/>
        </w:trPr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Pr="006C6454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Pr="006C6454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-252730</wp:posOffset>
                  </wp:positionV>
                  <wp:extent cx="901700" cy="1210310"/>
                  <wp:effectExtent l="19050" t="0" r="0" b="0"/>
                  <wp:wrapThrough wrapText="bothSides">
                    <wp:wrapPolygon edited="0">
                      <wp:start x="-456" y="0"/>
                      <wp:lineTo x="-456" y="21419"/>
                      <wp:lineTo x="21448" y="21419"/>
                      <wp:lineTo x="21448" y="0"/>
                      <wp:lineTo x="-456" y="0"/>
                    </wp:wrapPolygon>
                  </wp:wrapThrough>
                  <wp:docPr id="54" name="Рисунок 1" descr="D:\документы\Читай Лысьва\читай 2020\обложки\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Читай Лысьва\читай 2020\обложки\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4D4D81" w:rsidRDefault="00264889" w:rsidP="00F27AC0">
            <w:pPr>
              <w:tabs>
                <w:tab w:val="left" w:pos="34"/>
              </w:tabs>
              <w:autoSpaceDE w:val="0"/>
              <w:autoSpaceDN w:val="0"/>
              <w:adjustRightInd w:val="0"/>
              <w:spacing w:beforeAutospacing="0" w:afterAutospacing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самая весна...</w:t>
            </w:r>
            <w:r w:rsidRPr="004D4D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D4D81">
              <w:rPr>
                <w:rFonts w:ascii="Times New Roman" w:hAnsi="Times New Roman" w:cs="Times New Roman"/>
                <w:sz w:val="24"/>
                <w:szCs w:val="24"/>
              </w:rPr>
              <w:t xml:space="preserve"> 55-летию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посвящается / составитель И. М</w:t>
            </w:r>
            <w:r w:rsidRPr="004D4D81">
              <w:rPr>
                <w:rFonts w:ascii="Times New Roman" w:hAnsi="Times New Roman" w:cs="Times New Roman"/>
                <w:sz w:val="24"/>
                <w:szCs w:val="24"/>
              </w:rPr>
              <w:t>ихайлов.</w:t>
            </w:r>
            <w:r w:rsidR="003E0A98">
              <w:rPr>
                <w:rFonts w:ascii="Times New Roman" w:hAnsi="Times New Roman" w:cs="Times New Roman"/>
                <w:sz w:val="24"/>
                <w:szCs w:val="24"/>
              </w:rPr>
              <w:t xml:space="preserve"> - Лысьва</w:t>
            </w:r>
            <w:r w:rsidRPr="004D4D81">
              <w:rPr>
                <w:rFonts w:ascii="Times New Roman" w:hAnsi="Times New Roman" w:cs="Times New Roman"/>
                <w:sz w:val="24"/>
                <w:szCs w:val="24"/>
              </w:rPr>
              <w:t>: Типография, 2000. – 222 с.</w:t>
            </w:r>
          </w:p>
          <w:p w:rsidR="00264889" w:rsidRPr="00264889" w:rsidRDefault="00264889" w:rsidP="00F27AC0">
            <w:pPr>
              <w:tabs>
                <w:tab w:val="left" w:pos="34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64889"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Сборник стихов лысьвенских самодеятельных поэтов-фронтовиков Сергея Александровича Селиванова и Николая Ивановича Шестакова. Выпуск издания был приурочен к 55-летию Победы советского народа в Великой Отечественной войне.</w:t>
            </w:r>
          </w:p>
          <w:p w:rsidR="00264889" w:rsidRPr="00D85CA6" w:rsidRDefault="00264889" w:rsidP="00F27AC0">
            <w:pPr>
              <w:tabs>
                <w:tab w:val="left" w:pos="34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889" w:rsidTr="009F2B89">
        <w:trPr>
          <w:trHeight w:val="2100"/>
        </w:trPr>
        <w:tc>
          <w:tcPr>
            <w:tcW w:w="2376" w:type="dxa"/>
          </w:tcPr>
          <w:p w:rsidR="00264889" w:rsidRDefault="00264889" w:rsidP="00F27AC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64889" w:rsidRPr="006C6454" w:rsidRDefault="00264889" w:rsidP="00F27A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4889" w:rsidRPr="006C6454" w:rsidRDefault="00264889" w:rsidP="00F27A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4889" w:rsidRPr="006C6454" w:rsidRDefault="00264889" w:rsidP="00F27A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-855345</wp:posOffset>
                  </wp:positionV>
                  <wp:extent cx="901700" cy="1345565"/>
                  <wp:effectExtent l="19050" t="0" r="0" b="0"/>
                  <wp:wrapThrough wrapText="bothSides">
                    <wp:wrapPolygon edited="0">
                      <wp:start x="-456" y="0"/>
                      <wp:lineTo x="-456" y="21406"/>
                      <wp:lineTo x="21448" y="21406"/>
                      <wp:lineTo x="21448" y="0"/>
                      <wp:lineTo x="-456" y="0"/>
                    </wp:wrapPolygon>
                  </wp:wrapThrough>
                  <wp:docPr id="7" name="Рисунок 1" descr="D:\документы\обложки\Шахов Лысьвенская ка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обложки\Шахов Лысьвенская ка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B35432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Шахов, В.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Лысьвенская каска в творчестве художников, писателей и поэтов</w:t>
            </w:r>
            <w:r w:rsidRPr="00B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Ю. Шахов.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 : [б.и.], 2007.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с. : ил.</w:t>
            </w:r>
          </w:p>
          <w:p w:rsidR="00264889" w:rsidRDefault="00264889" w:rsidP="00F27AC0">
            <w:pPr>
              <w:spacing w:beforeAutospacing="0" w:afterAutospacing="0"/>
              <w:ind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является одной из глав неопубликованной рукописи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35432">
              <w:rPr>
                <w:rFonts w:ascii="Times New Roman" w:hAnsi="Times New Roman" w:cs="Times New Roman"/>
                <w:i/>
                <w:sz w:val="24"/>
                <w:szCs w:val="24"/>
              </w:rPr>
              <w:t>Лысьвенская каска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35432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которой использованы материалы воспоминаний, бесед автора с тружениками тыла, работавшими на Лысьвенском металлургическом заводе в годы Великой отечественной войны.</w:t>
            </w:r>
          </w:p>
          <w:p w:rsidR="00264889" w:rsidRPr="000517BF" w:rsidRDefault="00264889" w:rsidP="00641721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4889" w:rsidTr="009F2B89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-874395</wp:posOffset>
                  </wp:positionV>
                  <wp:extent cx="901700" cy="1223010"/>
                  <wp:effectExtent l="19050" t="0" r="0" b="0"/>
                  <wp:wrapThrough wrapText="bothSides">
                    <wp:wrapPolygon edited="0">
                      <wp:start x="-456" y="0"/>
                      <wp:lineTo x="-456" y="21196"/>
                      <wp:lineTo x="21448" y="21196"/>
                      <wp:lineTo x="21448" y="0"/>
                      <wp:lineTo x="-456" y="0"/>
                    </wp:wrapPolygon>
                  </wp:wrapThrough>
                  <wp:docPr id="56" name="Рисунок 2" descr="D:\документы\Читай Лысьва\читай 2020\обложки\шест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Читай Лысьва\читай 2020\обложки\шест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3E0A98" w:rsidRPr="004D4D81" w:rsidRDefault="003E0A98" w:rsidP="003E0A98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Шестаков, П. Горящие камни</w:t>
            </w:r>
            <w:r w:rsidRPr="004D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Пермь : [б.и.], 2000. – 201 с.</w:t>
            </w:r>
          </w:p>
          <w:p w:rsidR="003E0A98" w:rsidRPr="00641721" w:rsidRDefault="003E0A98" w:rsidP="00641721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4D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часть сборника – стихи, посвященные войне.</w:t>
            </w:r>
          </w:p>
          <w:p w:rsidR="00915D55" w:rsidRPr="001B6761" w:rsidRDefault="00915D55" w:rsidP="003E0A98">
            <w:pPr>
              <w:spacing w:beforeAutospacing="0" w:afterAutospacing="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15D55" w:rsidRDefault="00264889" w:rsidP="00264889">
      <w:pPr>
        <w:tabs>
          <w:tab w:val="left" w:pos="0"/>
        </w:tabs>
        <w:autoSpaceDE w:val="0"/>
        <w:autoSpaceDN w:val="0"/>
        <w:adjustRightInd w:val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8205EC">
        <w:rPr>
          <w:rStyle w:val="a9"/>
          <w:rFonts w:ascii="Times New Roman" w:hAnsi="Times New Roman" w:cs="Times New Roman"/>
          <w:sz w:val="24"/>
          <w:szCs w:val="24"/>
        </w:rPr>
        <w:t xml:space="preserve">3. </w:t>
      </w:r>
      <w:r w:rsidR="00915D55" w:rsidRPr="00915D55">
        <w:rPr>
          <w:rFonts w:ascii="Times New Roman" w:hAnsi="Times New Roman" w:cs="Times New Roman"/>
          <w:b/>
          <w:color w:val="000000"/>
          <w:sz w:val="28"/>
          <w:szCs w:val="28"/>
        </w:rPr>
        <w:t>«Лысьва- город трудовой доблести»</w:t>
      </w:r>
      <w:r w:rsidR="00915D55" w:rsidRPr="008205E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264889" w:rsidRPr="00915D55" w:rsidRDefault="00264889" w:rsidP="00264889">
      <w:pPr>
        <w:tabs>
          <w:tab w:val="left" w:pos="0"/>
        </w:tabs>
        <w:autoSpaceDE w:val="0"/>
        <w:autoSpaceDN w:val="0"/>
        <w:adjustRightInd w:val="0"/>
        <w:jc w:val="center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(продукция Лысьвенского металлургического завода в годы войны, Герои Отечества, воспоминания,</w:t>
      </w:r>
      <w:r w:rsidR="005F1064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история,</w:t>
      </w:r>
      <w:r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хроника и </w:t>
      </w:r>
      <w:r w:rsidR="00915D55"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т.</w:t>
      </w:r>
      <w:r w:rsidRP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д</w:t>
      </w:r>
      <w:r w:rsidR="00EB5FF0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</w:t>
      </w:r>
      <w:r w:rsidR="00915D55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)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797"/>
      </w:tblGrid>
      <w:tr w:rsidR="00264889" w:rsidTr="00641721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0000" cy="1235977"/>
                  <wp:effectExtent l="19050" t="0" r="0" b="0"/>
                  <wp:docPr id="8" name="Рисунок 2" descr="C:\Users\Завьялова\Desktop\2022\обложки\Баранов. кн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ьялова\Desktop\2022\обложки\Баранов. кн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3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 П. С. Во имя жизни на земле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>/ П. С. Баранов</w:t>
            </w:r>
            <w:r w:rsidRPr="00A16EFE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. 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– Лысьва : Талер, 1998.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6EFE">
              <w:rPr>
                <w:rFonts w:ascii="Times New Roman" w:hAnsi="Times New Roman" w:cs="Times New Roman"/>
                <w:sz w:val="24"/>
                <w:szCs w:val="24"/>
              </w:rPr>
              <w:t xml:space="preserve"> 376 с.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EFE">
              <w:rPr>
                <w:rFonts w:ascii="Times New Roman" w:hAnsi="Times New Roman" w:cs="Times New Roman"/>
                <w:i/>
                <w:sz w:val="24"/>
                <w:szCs w:val="24"/>
              </w:rPr>
              <w:t>Книга о героизме и мужестве лысьвенцев в годы Великой Отечественной войны: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6EFE">
              <w:rPr>
                <w:rFonts w:ascii="Times New Roman" w:hAnsi="Times New Roman" w:cs="Times New Roman"/>
                <w:i/>
                <w:sz w:val="24"/>
                <w:szCs w:val="24"/>
              </w:rPr>
              <w:t>на фронте и в тылу.</w:t>
            </w:r>
          </w:p>
          <w:p w:rsidR="00264889" w:rsidRPr="000517BF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1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12065</wp:posOffset>
                  </wp:positionV>
                  <wp:extent cx="901700" cy="1275715"/>
                  <wp:effectExtent l="19050" t="0" r="0" b="0"/>
                  <wp:wrapThrough wrapText="bothSides">
                    <wp:wrapPolygon edited="0">
                      <wp:start x="-456" y="0"/>
                      <wp:lineTo x="-456" y="21288"/>
                      <wp:lineTo x="21448" y="21288"/>
                      <wp:lineTo x="21448" y="0"/>
                      <wp:lineTo x="-456" y="0"/>
                    </wp:wrapPolygon>
                  </wp:wrapThrough>
                  <wp:docPr id="10" name="Рисунок 5" descr="D:\документы\обложки\Баранов Во имя жиз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обложки\Баранов Во имя жиз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7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П. С. Во имя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Книга 4. Живи и помни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 xml:space="preserve"> / П. С. Баранов. – Лысьва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516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б.и.</w:t>
            </w:r>
            <w:r w:rsidRPr="005516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 с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889" w:rsidRDefault="00264889" w:rsidP="00641721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647">
              <w:rPr>
                <w:rFonts w:ascii="Times New Roman" w:hAnsi="Times New Roman" w:cs="Times New Roman"/>
                <w:i/>
                <w:sz w:val="24"/>
                <w:szCs w:val="24"/>
              </w:rPr>
              <w:t>Книга воспоминаний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лысьвенцев – </w:t>
            </w:r>
            <w:r w:rsidRPr="0055164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 Великой Отечественной войны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64889" w:rsidRPr="000517BF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EB5FF0" w:rsidRDefault="00EB5FF0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1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-62230</wp:posOffset>
                  </wp:positionV>
                  <wp:extent cx="901700" cy="1274445"/>
                  <wp:effectExtent l="19050" t="0" r="0" b="0"/>
                  <wp:wrapThrough wrapText="bothSides">
                    <wp:wrapPolygon edited="0">
                      <wp:start x="-456" y="0"/>
                      <wp:lineTo x="-456" y="21309"/>
                      <wp:lineTo x="21448" y="21309"/>
                      <wp:lineTo x="21448" y="0"/>
                      <wp:lineTo x="-456" y="0"/>
                    </wp:wrapPolygon>
                  </wp:wrapThrough>
                  <wp:docPr id="12" name="Рисунок 5" descr="D:\документы\обложки\Баранов Во имя жиз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обложки\Баранов Во имя жиз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47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П. С. Во имя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Книга 5. С верой в Победу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 xml:space="preserve"> / П. С. Баранов. – Лысьва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516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б.и.</w:t>
            </w:r>
            <w:r w:rsidRPr="005516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 с</w:t>
            </w:r>
            <w:r w:rsidRPr="001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889" w:rsidRDefault="00264889" w:rsidP="00641721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Собраны </w:t>
            </w:r>
            <w:r w:rsidRPr="00A16EFE">
              <w:rPr>
                <w:rFonts w:ascii="Times New Roman" w:hAnsi="Times New Roman" w:cs="Times New Roman"/>
                <w:i/>
                <w:sz w:val="24"/>
                <w:szCs w:val="24"/>
              </w:rPr>
              <w:t>воспоминания ветеранов труда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ысьвенского металлургического завода</w:t>
            </w:r>
            <w:r w:rsidRPr="00A16EFE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в годы войны трудились под девизом: "Все для фронта! Все для Победы!"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64889" w:rsidRPr="00551647" w:rsidRDefault="00264889" w:rsidP="00F27AC0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EB5FF0" w:rsidRDefault="00EB5FF0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64770</wp:posOffset>
                  </wp:positionV>
                  <wp:extent cx="953135" cy="1339215"/>
                  <wp:effectExtent l="19050" t="0" r="0" b="0"/>
                  <wp:wrapThrough wrapText="bothSides">
                    <wp:wrapPolygon edited="0">
                      <wp:start x="-432" y="0"/>
                      <wp:lineTo x="-432" y="21201"/>
                      <wp:lineTo x="21586" y="21201"/>
                      <wp:lineTo x="21586" y="0"/>
                      <wp:lineTo x="-432" y="0"/>
                    </wp:wrapPolygon>
                  </wp:wrapThrough>
                  <wp:docPr id="13" name="Рисунок 6" descr="D:\документы\обложки\Баранов герой-погранич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\обложки\Баранов герой-погранич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b="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0C2083" w:rsidRDefault="00264889" w:rsidP="00F27AC0">
            <w:pPr>
              <w:spacing w:beforeAutospacing="0" w:afterAutospacing="0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П. С.</w:t>
            </w:r>
            <w:r w:rsidRPr="000C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Герой-пограничник Алексей Новиков</w:t>
            </w:r>
            <w:r w:rsidRPr="000C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С. Баранов.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Лысьва : Изд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ательский</w:t>
            </w:r>
            <w:r w:rsidRPr="000C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дом, 1999.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 с.</w:t>
            </w:r>
          </w:p>
          <w:p w:rsidR="00264889" w:rsidRPr="00641721" w:rsidRDefault="00264889" w:rsidP="00641721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i/>
              </w:rPr>
            </w:pPr>
            <w:r w:rsidRPr="000C2083">
              <w:rPr>
                <w:i/>
              </w:rPr>
              <w:t>О подвиге учителя, пограничника Алексея Новикова, погибшего в первые дни Великой Отечественной войны.</w:t>
            </w:r>
          </w:p>
          <w:p w:rsidR="00264889" w:rsidRPr="00F57787" w:rsidRDefault="00264889" w:rsidP="00915D55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bCs/>
                <w:highlight w:val="yellow"/>
              </w:rPr>
            </w:pPr>
          </w:p>
        </w:tc>
      </w:tr>
      <w:tr w:rsidR="00264889" w:rsidTr="00641721">
        <w:tc>
          <w:tcPr>
            <w:tcW w:w="2376" w:type="dxa"/>
          </w:tcPr>
          <w:p w:rsidR="00264889" w:rsidRDefault="00EB5FF0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1654810</wp:posOffset>
                  </wp:positionV>
                  <wp:extent cx="901700" cy="1339215"/>
                  <wp:effectExtent l="19050" t="0" r="0" b="0"/>
                  <wp:wrapThrough wrapText="bothSides">
                    <wp:wrapPolygon edited="0">
                      <wp:start x="-456" y="0"/>
                      <wp:lineTo x="-456" y="21201"/>
                      <wp:lineTo x="21448" y="21201"/>
                      <wp:lineTo x="21448" y="0"/>
                      <wp:lineTo x="-456" y="0"/>
                    </wp:wrapPolygon>
                  </wp:wrapThrough>
                  <wp:docPr id="15" name="Рисунок 4" descr="D:\документы\издательская деятельность\Личность в истории Лысьв. округа\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издательская деятельность\Личность в истории Лысьв. округа\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186690</wp:posOffset>
                  </wp:positionV>
                  <wp:extent cx="901700" cy="1249045"/>
                  <wp:effectExtent l="19050" t="0" r="0" b="0"/>
                  <wp:wrapThrough wrapText="bothSides">
                    <wp:wrapPolygon edited="0">
                      <wp:start x="-456" y="0"/>
                      <wp:lineTo x="-456" y="21413"/>
                      <wp:lineTo x="21448" y="21413"/>
                      <wp:lineTo x="21448" y="0"/>
                      <wp:lineTo x="-456" y="0"/>
                    </wp:wrapPolygon>
                  </wp:wrapThrough>
                  <wp:docPr id="16" name="Рисунок 2" descr="C:\Users\Завьялова\Desktop\2022\ВКонтакте_Новые книги по краеведению\Untitled.F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ьялова\Desktop\2022\ВКонтакте_Новые книги по краеведению\Untitled.F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EF1ED9" w:rsidRDefault="00264889" w:rsidP="00F27AC0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Ишметов, М</w:t>
            </w:r>
            <w:r w:rsidRPr="00EF1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История страны глазами очевидца</w:t>
            </w:r>
            <w:r w:rsidRPr="00E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 Ишметов.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 : ГАРМОНИЯ,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27-62.</w:t>
            </w:r>
          </w:p>
          <w:p w:rsidR="00264889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13A">
              <w:rPr>
                <w:rFonts w:ascii="Times New Roman" w:hAnsi="Times New Roman" w:cs="Times New Roman"/>
                <w:i/>
                <w:sz w:val="24"/>
                <w:szCs w:val="24"/>
              </w:rPr>
              <w:t>Автор – житель с. Канабеки Лысьвенского городского округа. В книге освещена история села и военный путь Ишметова (1923-2018).</w:t>
            </w:r>
          </w:p>
          <w:p w:rsidR="00950D3D" w:rsidRDefault="00950D3D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D3D" w:rsidRDefault="00950D3D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2D33" w:rsidRDefault="006F2D33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D3D" w:rsidRDefault="00950D3D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D3D" w:rsidRPr="001B6761" w:rsidRDefault="00950D3D" w:rsidP="00950D3D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в истории Лысьвенского округа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МБУК «Лысьв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иотечная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система» ;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Е. И. Завьялова. – Санкт-Петербург : </w:t>
            </w:r>
            <w:r w:rsidRPr="001A0192">
              <w:rPr>
                <w:rFonts w:ascii="Times New Roman" w:hAnsi="Times New Roman" w:cs="Times New Roman"/>
                <w:sz w:val="24"/>
                <w:szCs w:val="24"/>
              </w:rPr>
              <w:t>Маматов, 2019. –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466 с. : ил. 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URL: </w:t>
            </w:r>
            <w:hyperlink r:id="rId43" w:history="1">
              <w:r>
                <w:rPr>
                  <w:rStyle w:val="a4"/>
                </w:rPr>
                <w:t>http://www.lysva-library.ru/download/.pdf</w:t>
              </w:r>
            </w:hyperlink>
            <w:r>
              <w:t xml:space="preserve"> 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950D3D" w:rsidRDefault="00950D3D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Содержатся сведения о людях, 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>сших вклад в развитие Лысьвенского городского округа и различных отраслей народного хозяйства нашей родины в XVIII–XXI веках.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Представлено 450 биографических справок, которые дополнены фотографиями и краткими списками литературы. </w:t>
            </w:r>
          </w:p>
          <w:p w:rsidR="00264889" w:rsidRPr="00F57787" w:rsidRDefault="00264889" w:rsidP="00F27AC0">
            <w:pPr>
              <w:pStyle w:val="s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b/>
                <w:bCs/>
                <w:highlight w:val="yellow"/>
              </w:rPr>
            </w:pPr>
          </w:p>
        </w:tc>
      </w:tr>
      <w:tr w:rsidR="00264889" w:rsidTr="00641721">
        <w:tc>
          <w:tcPr>
            <w:tcW w:w="2376" w:type="dxa"/>
          </w:tcPr>
          <w:p w:rsidR="006F2D33" w:rsidRDefault="00264889" w:rsidP="006F2D33">
            <w:pPr>
              <w:ind w:right="601" w:firstLine="0"/>
              <w:rPr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0000" cy="1247944"/>
                  <wp:effectExtent l="19050" t="0" r="0" b="0"/>
                  <wp:docPr id="57" name="Рисунок 1" descr="C:\Users\Завьялова\Desktop\Лысьвенцы - герои Советского 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ьялова\Desktop\Лысьвенцы - герои Советского 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47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D3D">
              <w:rPr>
                <w:noProof/>
                <w:lang w:eastAsia="ru-RU"/>
              </w:rPr>
              <w:t xml:space="preserve"> </w:t>
            </w:r>
          </w:p>
          <w:p w:rsidR="00264889" w:rsidRPr="002F067F" w:rsidRDefault="00950D3D" w:rsidP="006F2D33">
            <w:pPr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50D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00000" cy="1240806"/>
                  <wp:effectExtent l="19050" t="0" r="0" b="0"/>
                  <wp:docPr id="20" name="Рисунок 7" descr="https://psv4.userapi.com/c532036/u151357826/docs/d17/969f8ada2862/10_l.jpg?extra=JnAw83-dM7CFWAKdz0y9ZyFC8CeLMbwmV3BsxeKnswmlOJv2ia5WJyWCv4BMwo_1Vbu2XqO0pXUWN03iPYfrayYxmYmDf7R4UKPBI6jZezmOd3u9SIPcyCXB4ylveEFXTL-h0IFiSlmGCjjCxKWuiI57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sv4.userapi.com/c532036/u151357826/docs/d17/969f8ada2862/10_l.jpg?extra=JnAw83-dM7CFWAKdz0y9ZyFC8CeLMbwmV3BsxeKnswmlOJv2ia5WJyWCv4BMwo_1Vbu2XqO0pXUWN03iPYfrayYxmYmDf7R4UKPBI6jZezmOd3u9SIPcyCXB4ylveEFXTL-h0IFiSlmGCjjCxKWuiI57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40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64889" w:rsidRDefault="00264889" w:rsidP="00F27AC0">
            <w:pPr>
              <w:spacing w:beforeAutospacing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Лысьвенцы - герои Советского Союза / </w:t>
            </w:r>
            <w:r w:rsidRPr="00383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составитель: П. С. Баранов, А. А. Бакина.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83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Лысьва : Типография, 1997.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83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152 с. : ил.</w:t>
            </w:r>
          </w:p>
          <w:p w:rsidR="00264889" w:rsidRPr="00C64D40" w:rsidRDefault="00264889" w:rsidP="00F27AC0">
            <w:pPr>
              <w:spacing w:beforeAutospacing="0" w:afterAutospacing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 написании книги «Лысьвенцы – Герои Советского Союза» использованы книги, периодическая печать, архивные документы из музеев города, цехов ОАО «АК ЛМЗ», воспоминания самих героев, их боевых товарищей, родных. </w:t>
            </w:r>
          </w:p>
          <w:p w:rsidR="006F2D33" w:rsidRDefault="006F2D33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2D33" w:rsidRDefault="006F2D33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A2F" w:rsidRDefault="00560A2F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A2F" w:rsidRDefault="00560A2F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A2F" w:rsidRDefault="00560A2F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A2F" w:rsidRDefault="00560A2F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A2F" w:rsidRDefault="00560A2F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A2F" w:rsidRDefault="00560A2F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A2F" w:rsidRDefault="00560A2F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D3D" w:rsidRPr="001B6761" w:rsidRDefault="00950D3D" w:rsidP="00950D3D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Мухаметшин, А. Ф.</w:t>
            </w:r>
            <w:r w:rsidRPr="001B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войне и после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: книга о лысьвенцах-ветеранах боевых действий на Северном Кавказе / А. Ф. Мухаметшин.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Лысьва : Издательский дом</w:t>
            </w:r>
            <w:r w:rsidRPr="00575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B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75B0B">
              <w:rPr>
                <w:rFonts w:ascii="Times New Roman" w:hAnsi="Times New Roman" w:cs="Times New Roman"/>
                <w:sz w:val="24"/>
                <w:szCs w:val="24"/>
              </w:rPr>
              <w:t>. – 224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с. : цв. ил. </w:t>
            </w:r>
          </w:p>
          <w:p w:rsidR="00950D3D" w:rsidRDefault="00950D3D" w:rsidP="009F4BE7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Издание содержит фотографии, биографические справки, документы, описания боевых операций, подвигов и будней военнослужащих. Представлена информация о жителях Лысьвенского городского округа, принимавших участие в военных конфликтах, как погибших, так и ныне живущих. Рассказано о проводимых мероприятиях общественной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>Ветераны боевых действий на Северном Кавказе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F2D33" w:rsidRPr="009F4BE7" w:rsidRDefault="006F2D33" w:rsidP="009F4BE7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F03D60" w:rsidRDefault="00F03D60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D60" w:rsidRDefault="00F03D60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889" w:rsidRDefault="00CD7E6B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E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-1004749</wp:posOffset>
                  </wp:positionH>
                  <wp:positionV relativeFrom="paragraph">
                    <wp:posOffset>1163776</wp:posOffset>
                  </wp:positionV>
                  <wp:extent cx="914033" cy="1300766"/>
                  <wp:effectExtent l="19050" t="0" r="367" b="0"/>
                  <wp:wrapNone/>
                  <wp:docPr id="11" name="Рисунок 1" descr="C:\Users\Библиотека\Desktop\читай лысьва 2022\Продукция ЛМЗ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читай лысьва 2022\Продукция ЛМЗ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33" cy="1300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889" w:rsidRPr="00F757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-229870</wp:posOffset>
                  </wp:positionV>
                  <wp:extent cx="899795" cy="1291590"/>
                  <wp:effectExtent l="19050" t="0" r="0" b="0"/>
                  <wp:wrapThrough wrapText="bothSides">
                    <wp:wrapPolygon edited="0">
                      <wp:start x="-457" y="0"/>
                      <wp:lineTo x="-457" y="21345"/>
                      <wp:lineTo x="21493" y="21345"/>
                      <wp:lineTo x="21493" y="0"/>
                      <wp:lineTo x="-457" y="0"/>
                    </wp:wrapPolygon>
                  </wp:wrapThrough>
                  <wp:docPr id="18" name="Рисунок 4" descr="D:\документы\издательская деятельность\бюллетени\Новая папка\обл\ю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издательская деятельность\бюллетени\Новая папка\обл\ю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1B6761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b/>
                <w:sz w:val="24"/>
                <w:szCs w:val="24"/>
              </w:rPr>
              <w:t>О жизни инженера-металлурга В. Ф. Юрина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: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воспоминаний /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актор-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 К. Г. Юрина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Лысьва 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дом, 2018.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4-7.</w:t>
            </w:r>
          </w:p>
          <w:p w:rsidR="00264889" w:rsidRPr="001B6761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 посвящена Владиславу Федоровичу Юрину, чья судьба оказалась неразрывно связана с Лысьвенским металлургическим заводом и городом. </w:t>
            </w:r>
          </w:p>
          <w:p w:rsidR="00264889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Style w:val="a9"/>
              </w:rPr>
            </w:pPr>
          </w:p>
          <w:p w:rsidR="00F03D60" w:rsidRDefault="00F03D60" w:rsidP="00F03D60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bCs/>
                <w:color w:val="FF0000"/>
              </w:rPr>
            </w:pPr>
          </w:p>
          <w:p w:rsidR="006F2D33" w:rsidRPr="00641721" w:rsidRDefault="00F03D60" w:rsidP="00641721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Cs/>
              </w:rPr>
            </w:pPr>
            <w:r w:rsidRPr="00CD7E6B">
              <w:rPr>
                <w:b/>
                <w:bCs/>
              </w:rPr>
              <w:t xml:space="preserve">Оборонная продукция Лысьвенского металлургического завода в годы Великой Отечественной войны </w:t>
            </w:r>
            <w:r w:rsidRPr="00CD7E6B">
              <w:rPr>
                <w:bCs/>
              </w:rPr>
              <w:t>/ МБУК «Лысьвенская библиотечная система», Центральная библиотека ; составитель С. И. Елохова. – Лысьва : [б.и.], 2022. –</w:t>
            </w:r>
            <w:r w:rsidR="00CD7E6B" w:rsidRPr="00CD7E6B">
              <w:rPr>
                <w:bCs/>
              </w:rPr>
              <w:t>53</w:t>
            </w:r>
            <w:r w:rsidRPr="00CD7E6B">
              <w:rPr>
                <w:bCs/>
              </w:rPr>
              <w:t xml:space="preserve">    с.</w:t>
            </w:r>
          </w:p>
          <w:p w:rsidR="00F03D60" w:rsidRPr="001B6761" w:rsidRDefault="00F03D60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D60" w:rsidRDefault="00F03D60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D60" w:rsidRDefault="00EB5FF0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281394</wp:posOffset>
                  </wp:positionV>
                  <wp:extent cx="901789" cy="1249251"/>
                  <wp:effectExtent l="19050" t="0" r="0" b="0"/>
                  <wp:wrapNone/>
                  <wp:docPr id="39" name="Рисунок 3" descr="D:\Лена\ВКОНТАКТЕ (САЙТ)\ФОТО\ФОТО_разное\24.12.20_Презентация_Парфенов\Уральски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Лена\ВКОНТАКТЕ (САЙТ)\ФОТО\ФОТО_разное\24.12.20_Презентация_Парфенов\Уральски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89" cy="124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F03D60" w:rsidRDefault="00F03D60" w:rsidP="00F27AC0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5FF0" w:rsidRDefault="00EB5FF0" w:rsidP="00F27AC0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5FF0" w:rsidRDefault="00EB5FF0" w:rsidP="00F27AC0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4889" w:rsidRPr="001B6761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Парфенов, Н. М.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6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Уральский Кронштадт» в битве за социализм: Лысьва 1919-1940 годы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М. Парфенов ; компьютерная верстка С. И. Елохова.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 : Типография купца Тарасова, </w:t>
            </w:r>
            <w:r w:rsidRPr="001B6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350-375.</w:t>
            </w:r>
            <w:r w:rsidRPr="001B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4889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76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Лысьвы в первой половине ХХ в. Отражено: движение рационализаторов и изобретателей, спецпроизводство, застройка и благоустройство Лысьвы, развитие культуры, образования и здравоохранения в 1920-1930-х годах и т.п.</w:t>
            </w:r>
          </w:p>
          <w:p w:rsidR="00264889" w:rsidRPr="001A0192" w:rsidRDefault="00264889" w:rsidP="00F27AC0">
            <w:pPr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C6EB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0000" cy="1281328"/>
                  <wp:effectExtent l="19050" t="0" r="0" b="0"/>
                  <wp:docPr id="29" name="Рисунок 1" descr="http://www.lysva-library.ru/images/%D0%9F%D0%BE%D0%B1%D0%B5%D0%B4%D0%B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va-library.ru/images/%D0%9F%D0%BE%D0%B1%D0%B5%D0%B4%D0%B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81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64889" w:rsidRPr="00B35432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89A">
              <w:rPr>
                <w:rFonts w:ascii="Times New Roman" w:hAnsi="Times New Roman" w:cs="Times New Roman"/>
                <w:b/>
                <w:sz w:val="24"/>
                <w:szCs w:val="24"/>
              </w:rPr>
              <w:t>Победа ковалась в труде и в бою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: Лысьва в Великой Отечественной войне : сборник статей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1B6761">
              <w:rPr>
                <w:rFonts w:ascii="Times New Roman" w:hAnsi="Times New Roman" w:cs="Times New Roman"/>
                <w:sz w:val="24"/>
                <w:szCs w:val="24"/>
              </w:rPr>
              <w:t xml:space="preserve"> «Лысьвенская библиотечная система», Центральная библиотека. – Лысьва : [б.и.], 2020. – 405 с. </w:t>
            </w:r>
            <w:r w:rsidRPr="001B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URL: </w:t>
            </w:r>
            <w:hyperlink r:id="rId50" w:history="1">
              <w:r w:rsidR="00CD7366">
                <w:rPr>
                  <w:rStyle w:val="a4"/>
                  <w:rFonts w:ascii="Times New Roman" w:hAnsi="Times New Roman" w:cs="Times New Roman"/>
                </w:rPr>
                <w:t>http://www.lysva-library.ru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3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Pr="00B3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B3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3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F03D60" w:rsidRDefault="00264889" w:rsidP="00641721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E455A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Сборник статей посвящен подвигу наших земляков в грозные и тяжелые годы Великой Отечественной войны 1941-1945 годов. </w:t>
            </w:r>
          </w:p>
          <w:p w:rsidR="00264889" w:rsidRPr="000517BF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264889" w:rsidRDefault="00EB5FF0" w:rsidP="00F27AC0">
            <w:pPr>
              <w:spacing w:beforeAutospacing="0" w:afterAutospacing="0"/>
              <w:ind w:right="601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177800</wp:posOffset>
                  </wp:positionV>
                  <wp:extent cx="901700" cy="1294130"/>
                  <wp:effectExtent l="19050" t="0" r="0" b="0"/>
                  <wp:wrapThrough wrapText="bothSides">
                    <wp:wrapPolygon edited="0">
                      <wp:start x="-456" y="0"/>
                      <wp:lineTo x="-456" y="21303"/>
                      <wp:lineTo x="21448" y="21303"/>
                      <wp:lineTo x="21448" y="0"/>
                      <wp:lineTo x="-456" y="0"/>
                    </wp:wrapPolygon>
                  </wp:wrapThrough>
                  <wp:docPr id="32" name="Рисунок 2" descr="D:\документы\обложки\Подвиг погранич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обложки\Подвиг погранич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noProof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noProof/>
                <w:lang w:eastAsia="ru-RU"/>
              </w:rPr>
            </w:pPr>
          </w:p>
          <w:p w:rsidR="00264889" w:rsidRDefault="00264889" w:rsidP="00F27AC0">
            <w:pPr>
              <w:spacing w:beforeAutospacing="0" w:afterAutospacing="0"/>
              <w:ind w:right="601" w:firstLine="0"/>
              <w:rPr>
                <w:noProof/>
                <w:lang w:eastAsia="ru-RU"/>
              </w:rPr>
            </w:pPr>
          </w:p>
        </w:tc>
        <w:tc>
          <w:tcPr>
            <w:tcW w:w="7797" w:type="dxa"/>
          </w:tcPr>
          <w:p w:rsidR="00264889" w:rsidRPr="00B35432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sz w:val="24"/>
                <w:szCs w:val="24"/>
              </w:rPr>
              <w:t>Подвиг пограничника</w:t>
            </w:r>
            <w:r w:rsidRPr="00B35432">
              <w:rPr>
                <w:rFonts w:ascii="Times New Roman" w:hAnsi="Times New Roman" w:cs="Times New Roman"/>
                <w:sz w:val="24"/>
                <w:szCs w:val="24"/>
              </w:rPr>
              <w:t xml:space="preserve"> /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авители:</w:t>
            </w:r>
            <w:r w:rsidRPr="00B35432">
              <w:rPr>
                <w:rFonts w:ascii="Times New Roman" w:hAnsi="Times New Roman" w:cs="Times New Roman"/>
                <w:sz w:val="24"/>
                <w:szCs w:val="24"/>
              </w:rPr>
              <w:t xml:space="preserve"> З. Р.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432">
              <w:rPr>
                <w:rFonts w:ascii="Times New Roman" w:hAnsi="Times New Roman" w:cs="Times New Roman"/>
                <w:sz w:val="24"/>
                <w:szCs w:val="24"/>
              </w:rPr>
              <w:t xml:space="preserve">М. В. Зернина.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5432">
              <w:rPr>
                <w:rFonts w:ascii="Times New Roman" w:hAnsi="Times New Roman" w:cs="Times New Roman"/>
                <w:sz w:val="24"/>
                <w:szCs w:val="24"/>
              </w:rPr>
              <w:t xml:space="preserve"> Пермь : Здравствуй,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5432">
              <w:rPr>
                <w:rFonts w:ascii="Times New Roman" w:hAnsi="Times New Roman" w:cs="Times New Roman"/>
                <w:sz w:val="24"/>
                <w:szCs w:val="24"/>
              </w:rPr>
              <w:t xml:space="preserve"> 120 с. : ил.</w:t>
            </w:r>
          </w:p>
          <w:p w:rsidR="00264889" w:rsidRDefault="00264889" w:rsidP="00641721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 жизненный путь пограничника </w:t>
            </w:r>
            <w:r w:rsidRPr="00B35432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документов и воспоминаний люд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ей, с которыми Алексей Новиков –</w:t>
            </w:r>
            <w:r w:rsidRPr="00B35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 земляк, жил, учился, служил.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первые часы войны в течение целых суток сдерживал огнем ручного пулемета переправу фашистов через реку Западный Буг. Спустя двадцать лет исследователи героической обороны Брестской крепости установили имя героя. Это был Алексей новиков.</w:t>
            </w:r>
          </w:p>
          <w:p w:rsidR="00264889" w:rsidRPr="00B35432" w:rsidRDefault="00264889" w:rsidP="00F27AC0">
            <w:pPr>
              <w:tabs>
                <w:tab w:val="left" w:pos="0"/>
              </w:tabs>
              <w:autoSpaceDE w:val="0"/>
              <w:autoSpaceDN w:val="0"/>
              <w:adjustRightInd w:val="0"/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4889" w:rsidTr="00641721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120015</wp:posOffset>
                  </wp:positionV>
                  <wp:extent cx="901700" cy="1223010"/>
                  <wp:effectExtent l="19050" t="0" r="0" b="0"/>
                  <wp:wrapThrough wrapText="bothSides">
                    <wp:wrapPolygon edited="0">
                      <wp:start x="-456" y="0"/>
                      <wp:lineTo x="-456" y="21196"/>
                      <wp:lineTo x="21448" y="21196"/>
                      <wp:lineTo x="21448" y="0"/>
                      <wp:lineTo x="-456" y="0"/>
                    </wp:wrapPolygon>
                  </wp:wrapThrough>
                  <wp:docPr id="37" name="Рисунок 2" descr="D:\документы\Читай Лысьва\читай 2020\обложки\прове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Читай Лысьва\читай 2020\обложки\прове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 l="4689" t="7160" r="49925" b="9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264889" w:rsidRPr="001B6761" w:rsidRDefault="00264889" w:rsidP="00F27AC0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i/>
                <w:highlight w:val="yellow"/>
              </w:rPr>
            </w:pPr>
            <w:r w:rsidRPr="001B6761">
              <w:rPr>
                <w:b/>
                <w:bCs/>
              </w:rPr>
              <w:t>Проверка на прочность</w:t>
            </w:r>
            <w:r w:rsidRPr="001B6761">
              <w:t xml:space="preserve">: 100-летию Пограничных войск посвящается / Лысьвенское общество пограничников запаса ; составитель: О. В. Мартьянов, А. В. Веретенникова. </w:t>
            </w:r>
            <w:r>
              <w:t>–</w:t>
            </w:r>
            <w:r w:rsidRPr="001B6761">
              <w:t xml:space="preserve"> Пермь : Здравствуй, </w:t>
            </w:r>
            <w:r w:rsidRPr="001B6761">
              <w:rPr>
                <w:rStyle w:val="a9"/>
              </w:rPr>
              <w:t>2020</w:t>
            </w:r>
            <w:r w:rsidRPr="001B6761">
              <w:t xml:space="preserve">. </w:t>
            </w:r>
            <w:r>
              <w:t>–</w:t>
            </w:r>
            <w:r w:rsidRPr="001B6761">
              <w:t xml:space="preserve"> 192 с.</w:t>
            </w:r>
          </w:p>
          <w:p w:rsidR="00264889" w:rsidRDefault="00264889" w:rsidP="00F27AC0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i/>
              </w:rPr>
            </w:pPr>
            <w:r w:rsidRPr="001B6761">
              <w:rPr>
                <w:i/>
              </w:rPr>
              <w:t>Первая часть книги посвящ</w:t>
            </w:r>
            <w:r>
              <w:rPr>
                <w:i/>
              </w:rPr>
              <w:t>е</w:t>
            </w:r>
            <w:r w:rsidRPr="001B6761">
              <w:rPr>
                <w:i/>
              </w:rPr>
              <w:t xml:space="preserve">на героям-пограничникам Великой Отечественной войны. Особого внимания удостоен наш земляк Алексей Новиков. Вторая </w:t>
            </w:r>
            <w:r>
              <w:rPr>
                <w:i/>
              </w:rPr>
              <w:t>–</w:t>
            </w:r>
            <w:r w:rsidRPr="001B6761">
              <w:rPr>
                <w:i/>
              </w:rPr>
              <w:t xml:space="preserve"> истории пограничников запаса и ветеранов Афганской и Чеченской войн. На последних страницах - заметки о лысьвенских пограничниках, погибших при исполнении воинского долга. </w:t>
            </w:r>
          </w:p>
          <w:p w:rsidR="00334BEA" w:rsidRPr="001B6761" w:rsidRDefault="00334BEA" w:rsidP="00F27AC0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i/>
              </w:rPr>
            </w:pPr>
          </w:p>
        </w:tc>
      </w:tr>
      <w:tr w:rsidR="00264889" w:rsidTr="00641721">
        <w:tc>
          <w:tcPr>
            <w:tcW w:w="2376" w:type="dxa"/>
          </w:tcPr>
          <w:p w:rsidR="00264889" w:rsidRDefault="00264889" w:rsidP="00F27AC0">
            <w:pPr>
              <w:spacing w:beforeAutospacing="0" w:afterAutospacing="0"/>
              <w:ind w:right="601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264889" w:rsidRPr="00F57787" w:rsidRDefault="00264889" w:rsidP="00264889">
            <w:pPr>
              <w:pStyle w:val="s3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bCs/>
                <w:highlight w:val="yellow"/>
              </w:rPr>
            </w:pPr>
          </w:p>
        </w:tc>
      </w:tr>
    </w:tbl>
    <w:p w:rsidR="00641721" w:rsidRDefault="00641721" w:rsidP="005F1064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C72021" w:rsidRPr="00C340E7" w:rsidRDefault="00C72021" w:rsidP="00C340E7">
      <w:pPr>
        <w:pStyle w:val="a3"/>
        <w:shd w:val="clear" w:color="auto" w:fill="FFFFFF"/>
        <w:spacing w:before="0" w:beforeAutospacing="0" w:after="0" w:afterAutospacing="0"/>
        <w:ind w:left="5670"/>
        <w:jc w:val="right"/>
      </w:pPr>
      <w:r w:rsidRPr="00C340E7">
        <w:t>Приложение 2</w:t>
      </w:r>
    </w:p>
    <w:p w:rsidR="00C72021" w:rsidRPr="00C340E7" w:rsidRDefault="00C72021" w:rsidP="00C340E7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bCs/>
        </w:rPr>
      </w:pPr>
      <w:r w:rsidRPr="00C340E7">
        <w:t xml:space="preserve">К Положению </w:t>
      </w:r>
      <w:r w:rsidRPr="00C340E7">
        <w:rPr>
          <w:bCs/>
        </w:rPr>
        <w:t>об организации и проведении окружной акции «Читай, Лысьва-2022!»</w:t>
      </w:r>
    </w:p>
    <w:p w:rsidR="00C72021" w:rsidRPr="00E6378B" w:rsidRDefault="00C72021" w:rsidP="00C720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021" w:rsidRDefault="00C72021" w:rsidP="00C72021">
      <w:pPr>
        <w:spacing w:after="0" w:line="240" w:lineRule="auto"/>
        <w:jc w:val="center"/>
        <w:rPr>
          <w:b/>
          <w:sz w:val="28"/>
          <w:szCs w:val="28"/>
        </w:rPr>
      </w:pPr>
      <w:r w:rsidRPr="00BB2EC5">
        <w:rPr>
          <w:rFonts w:ascii="Times New Roman" w:hAnsi="Times New Roman" w:cs="Times New Roman"/>
          <w:b/>
          <w:sz w:val="28"/>
          <w:szCs w:val="28"/>
        </w:rPr>
        <w:t>Форма отчета  о проведении акции «Читай, Лысьва-20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B2EC5">
        <w:rPr>
          <w:rFonts w:ascii="Times New Roman" w:hAnsi="Times New Roman" w:cs="Times New Roman"/>
          <w:b/>
          <w:sz w:val="28"/>
          <w:szCs w:val="28"/>
        </w:rPr>
        <w:t>!»</w:t>
      </w:r>
      <w:r w:rsidRPr="00BB2EC5">
        <w:rPr>
          <w:b/>
          <w:sz w:val="28"/>
          <w:szCs w:val="28"/>
        </w:rPr>
        <w:t xml:space="preserve"> </w:t>
      </w:r>
    </w:p>
    <w:p w:rsidR="00C72021" w:rsidRPr="00BB2EC5" w:rsidRDefault="00C72021" w:rsidP="00C72021">
      <w:pPr>
        <w:spacing w:after="0" w:line="240" w:lineRule="auto"/>
        <w:jc w:val="center"/>
        <w:rPr>
          <w:b/>
        </w:rPr>
      </w:pPr>
    </w:p>
    <w:tbl>
      <w:tblPr>
        <w:tblStyle w:val="a5"/>
        <w:tblW w:w="9464" w:type="dxa"/>
        <w:tblInd w:w="655" w:type="dxa"/>
        <w:tblLook w:val="04A0"/>
      </w:tblPr>
      <w:tblGrid>
        <w:gridCol w:w="534"/>
        <w:gridCol w:w="3827"/>
        <w:gridCol w:w="5103"/>
      </w:tblGrid>
      <w:tr w:rsidR="00C72021" w:rsidRPr="00E1287A" w:rsidTr="004B14E4">
        <w:trPr>
          <w:trHeight w:val="556"/>
        </w:trPr>
        <w:tc>
          <w:tcPr>
            <w:tcW w:w="534" w:type="dxa"/>
          </w:tcPr>
          <w:p w:rsidR="00C72021" w:rsidRPr="00E1287A" w:rsidRDefault="00C72021" w:rsidP="0022771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021" w:rsidRPr="00E1287A" w:rsidRDefault="00C72021" w:rsidP="004B14E4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 xml:space="preserve">ФИО </w:t>
            </w:r>
            <w:r w:rsidRPr="00E1287A">
              <w:rPr>
                <w:rFonts w:ascii="Times New Roman" w:hAnsi="Times New Roman" w:cs="Times New Roman"/>
                <w:b/>
              </w:rPr>
              <w:t>(полностью)</w:t>
            </w:r>
            <w:r w:rsidRPr="00E1287A">
              <w:rPr>
                <w:rFonts w:ascii="Times New Roman" w:hAnsi="Times New Roman" w:cs="Times New Roman"/>
              </w:rPr>
              <w:t xml:space="preserve"> руководителя площадки, должность, наименование организации </w:t>
            </w:r>
          </w:p>
        </w:tc>
        <w:tc>
          <w:tcPr>
            <w:tcW w:w="5103" w:type="dxa"/>
          </w:tcPr>
          <w:p w:rsidR="00C72021" w:rsidRPr="00E1287A" w:rsidRDefault="00C72021" w:rsidP="0022771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21" w:rsidRPr="00E1287A" w:rsidTr="004B14E4">
        <w:trPr>
          <w:trHeight w:val="556"/>
        </w:trPr>
        <w:tc>
          <w:tcPr>
            <w:tcW w:w="534" w:type="dxa"/>
          </w:tcPr>
          <w:p w:rsidR="00C72021" w:rsidRPr="00E1287A" w:rsidRDefault="00C72021" w:rsidP="0022771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021" w:rsidRPr="00E1287A" w:rsidRDefault="00C72021" w:rsidP="00E1287A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 xml:space="preserve">Место проведения </w:t>
            </w:r>
            <w:r w:rsidR="002E2EDB" w:rsidRPr="00D32DE6">
              <w:rPr>
                <w:rFonts w:ascii="Times New Roman" w:hAnsi="Times New Roman" w:cs="Times New Roman"/>
                <w:b/>
              </w:rPr>
              <w:t xml:space="preserve">с указанием </w:t>
            </w:r>
            <w:r w:rsidR="00E1287A" w:rsidRPr="00D32DE6">
              <w:rPr>
                <w:rFonts w:ascii="Times New Roman" w:hAnsi="Times New Roman" w:cs="Times New Roman"/>
                <w:b/>
              </w:rPr>
              <w:t xml:space="preserve">фактического </w:t>
            </w:r>
            <w:r w:rsidR="002E2EDB" w:rsidRPr="00D32DE6">
              <w:rPr>
                <w:rFonts w:ascii="Times New Roman" w:hAnsi="Times New Roman" w:cs="Times New Roman"/>
                <w:b/>
              </w:rPr>
              <w:t>адреса</w:t>
            </w:r>
            <w:r w:rsidR="002E2EDB" w:rsidRPr="00E1287A">
              <w:rPr>
                <w:rFonts w:ascii="Times New Roman" w:hAnsi="Times New Roman" w:cs="Times New Roman"/>
              </w:rPr>
              <w:t xml:space="preserve"> </w:t>
            </w:r>
            <w:r w:rsidRPr="00E1287A">
              <w:rPr>
                <w:rFonts w:ascii="Times New Roman" w:hAnsi="Times New Roman" w:cs="Times New Roman"/>
              </w:rPr>
              <w:t>(школа</w:t>
            </w:r>
            <w:r w:rsidR="00E1287A">
              <w:rPr>
                <w:rFonts w:ascii="Times New Roman" w:hAnsi="Times New Roman" w:cs="Times New Roman"/>
              </w:rPr>
              <w:t xml:space="preserve"> </w:t>
            </w:r>
            <w:r w:rsidRPr="00E1287A">
              <w:rPr>
                <w:rFonts w:ascii="Times New Roman" w:hAnsi="Times New Roman" w:cs="Times New Roman"/>
              </w:rPr>
              <w:t xml:space="preserve"> </w:t>
            </w:r>
            <w:r w:rsidR="00E1287A">
              <w:rPr>
                <w:rFonts w:ascii="Times New Roman" w:hAnsi="Times New Roman" w:cs="Times New Roman"/>
              </w:rPr>
              <w:t>(</w:t>
            </w:r>
            <w:r w:rsidRPr="00E1287A">
              <w:rPr>
                <w:rFonts w:ascii="Times New Roman" w:hAnsi="Times New Roman" w:cs="Times New Roman"/>
              </w:rPr>
              <w:t>класс</w:t>
            </w:r>
            <w:r w:rsidR="00E1287A">
              <w:rPr>
                <w:rFonts w:ascii="Times New Roman" w:hAnsi="Times New Roman" w:cs="Times New Roman"/>
              </w:rPr>
              <w:t>)</w:t>
            </w:r>
            <w:r w:rsidRPr="00E1287A">
              <w:rPr>
                <w:rFonts w:ascii="Times New Roman" w:hAnsi="Times New Roman" w:cs="Times New Roman"/>
              </w:rPr>
              <w:t>, детский сад</w:t>
            </w:r>
            <w:r w:rsidR="00E1287A">
              <w:rPr>
                <w:rFonts w:ascii="Times New Roman" w:hAnsi="Times New Roman" w:cs="Times New Roman"/>
              </w:rPr>
              <w:t xml:space="preserve"> (группа)</w:t>
            </w:r>
            <w:r w:rsidRPr="00E1287A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5103" w:type="dxa"/>
          </w:tcPr>
          <w:p w:rsidR="00C72021" w:rsidRPr="00E1287A" w:rsidRDefault="00C72021" w:rsidP="0022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21" w:rsidRPr="00E1287A" w:rsidTr="004B14E4">
        <w:trPr>
          <w:trHeight w:val="556"/>
        </w:trPr>
        <w:tc>
          <w:tcPr>
            <w:tcW w:w="534" w:type="dxa"/>
          </w:tcPr>
          <w:p w:rsidR="00C72021" w:rsidRPr="00E1287A" w:rsidRDefault="00C72021" w:rsidP="0022771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021" w:rsidRPr="00E1287A" w:rsidRDefault="00C72021" w:rsidP="004B14E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>Выбранная тема акции</w:t>
            </w:r>
          </w:p>
        </w:tc>
        <w:tc>
          <w:tcPr>
            <w:tcW w:w="5103" w:type="dxa"/>
          </w:tcPr>
          <w:p w:rsidR="00824BE4" w:rsidRPr="00824BE4" w:rsidRDefault="002E2EDB" w:rsidP="00824BE4">
            <w:pPr>
              <w:pStyle w:val="a3"/>
              <w:shd w:val="clear" w:color="auto" w:fill="FFFFFF"/>
              <w:spacing w:before="0" w:beforeAutospacing="0" w:after="0" w:afterAutospacing="0"/>
              <w:ind w:left="-54" w:firstLine="0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24BE4">
              <w:rPr>
                <w:i/>
                <w:color w:val="000000"/>
                <w:sz w:val="20"/>
                <w:szCs w:val="20"/>
                <w:shd w:val="clear" w:color="auto" w:fill="FFFFFF"/>
              </w:rPr>
              <w:t>«Книги новые о крае почитать вам предлагаем»</w:t>
            </w:r>
          </w:p>
          <w:p w:rsidR="00824BE4" w:rsidRPr="00824BE4" w:rsidRDefault="00824BE4" w:rsidP="00824BE4">
            <w:pPr>
              <w:pStyle w:val="a3"/>
              <w:shd w:val="clear" w:color="auto" w:fill="FFFFFF"/>
              <w:spacing w:before="0" w:beforeAutospacing="0" w:after="0" w:afterAutospacing="0"/>
              <w:ind w:left="-54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824BE4">
              <w:rPr>
                <w:i/>
                <w:color w:val="000000"/>
                <w:sz w:val="20"/>
                <w:szCs w:val="20"/>
              </w:rPr>
              <w:t>«Великая война в творчестве лысьвенцев» (поэзия, проза, искусство)</w:t>
            </w:r>
          </w:p>
          <w:p w:rsidR="002E2EDB" w:rsidRPr="00824BE4" w:rsidRDefault="002E2EDB" w:rsidP="00D32DE6">
            <w:pPr>
              <w:pStyle w:val="a6"/>
              <w:shd w:val="clear" w:color="auto" w:fill="FFFFFF"/>
              <w:spacing w:before="0" w:beforeAutospacing="0" w:after="0" w:afterAutospacing="0"/>
              <w:ind w:left="-54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24BE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«Лысьва- город трудовой доблести» </w:t>
            </w:r>
          </w:p>
          <w:p w:rsidR="00D32DE6" w:rsidRPr="00824BE4" w:rsidRDefault="00D32DE6" w:rsidP="00D32DE6">
            <w:pPr>
              <w:pStyle w:val="a6"/>
              <w:shd w:val="clear" w:color="auto" w:fill="FFFFFF"/>
              <w:spacing w:before="0" w:beforeAutospacing="0" w:after="0" w:afterAutospacing="0"/>
              <w:ind w:left="-54" w:firstLine="0"/>
              <w:jc w:val="both"/>
              <w:rPr>
                <w:i/>
                <w:sz w:val="20"/>
                <w:szCs w:val="20"/>
              </w:rPr>
            </w:pPr>
          </w:p>
          <w:p w:rsidR="00C72021" w:rsidRPr="00E1287A" w:rsidRDefault="00C72021" w:rsidP="00D32DE6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i/>
                <w:sz w:val="20"/>
                <w:szCs w:val="20"/>
              </w:rPr>
            </w:pPr>
            <w:r w:rsidRPr="00E1287A">
              <w:rPr>
                <w:i/>
                <w:sz w:val="20"/>
                <w:szCs w:val="20"/>
              </w:rPr>
              <w:t xml:space="preserve">/нужное </w:t>
            </w:r>
            <w:r w:rsidR="00D32DE6">
              <w:rPr>
                <w:i/>
                <w:sz w:val="20"/>
                <w:szCs w:val="20"/>
              </w:rPr>
              <w:t>выделить</w:t>
            </w:r>
          </w:p>
        </w:tc>
      </w:tr>
      <w:tr w:rsidR="00C72021" w:rsidRPr="00E1287A" w:rsidTr="004B14E4">
        <w:trPr>
          <w:trHeight w:val="726"/>
        </w:trPr>
        <w:tc>
          <w:tcPr>
            <w:tcW w:w="534" w:type="dxa"/>
          </w:tcPr>
          <w:p w:rsidR="00C72021" w:rsidRPr="00E1287A" w:rsidRDefault="00C72021" w:rsidP="00227719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021" w:rsidRPr="00E1287A" w:rsidRDefault="00C72021" w:rsidP="002E2EDB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 xml:space="preserve">Форма и краткое описание </w:t>
            </w:r>
            <w:r w:rsidR="002E2EDB" w:rsidRPr="00E1287A">
              <w:rPr>
                <w:rFonts w:ascii="Times New Roman" w:hAnsi="Times New Roman" w:cs="Times New Roman"/>
              </w:rPr>
              <w:t>мероприятия</w:t>
            </w:r>
            <w:r w:rsidR="004B14E4" w:rsidRPr="00E12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C72021" w:rsidRPr="00E1287A" w:rsidRDefault="00C72021" w:rsidP="00227719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EDB" w:rsidRPr="00E1287A" w:rsidTr="004B14E4">
        <w:trPr>
          <w:trHeight w:val="726"/>
        </w:trPr>
        <w:tc>
          <w:tcPr>
            <w:tcW w:w="534" w:type="dxa"/>
          </w:tcPr>
          <w:p w:rsidR="002E2EDB" w:rsidRPr="00E1287A" w:rsidRDefault="002E2EDB" w:rsidP="00227719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2EDB" w:rsidRPr="00E1287A" w:rsidRDefault="002E2EDB" w:rsidP="002E2ED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>Перечень использованных краеведческих источников</w:t>
            </w:r>
          </w:p>
        </w:tc>
        <w:tc>
          <w:tcPr>
            <w:tcW w:w="5103" w:type="dxa"/>
          </w:tcPr>
          <w:p w:rsidR="002E2EDB" w:rsidRPr="00E1287A" w:rsidRDefault="002E2EDB" w:rsidP="0022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21" w:rsidRPr="00E1287A" w:rsidTr="004B14E4">
        <w:trPr>
          <w:trHeight w:val="271"/>
        </w:trPr>
        <w:tc>
          <w:tcPr>
            <w:tcW w:w="534" w:type="dxa"/>
          </w:tcPr>
          <w:p w:rsidR="00C72021" w:rsidRPr="00E1287A" w:rsidRDefault="00C72021" w:rsidP="00227719">
            <w:pPr>
              <w:pStyle w:val="a6"/>
              <w:numPr>
                <w:ilvl w:val="0"/>
                <w:numId w:val="1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021" w:rsidRPr="00E1287A" w:rsidRDefault="00C72021" w:rsidP="004B14E4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>Гость мероприятия</w:t>
            </w:r>
          </w:p>
        </w:tc>
        <w:tc>
          <w:tcPr>
            <w:tcW w:w="5103" w:type="dxa"/>
          </w:tcPr>
          <w:p w:rsidR="00C72021" w:rsidRPr="00E1287A" w:rsidRDefault="00C72021" w:rsidP="0022771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21" w:rsidRPr="00E1287A" w:rsidRDefault="00C72021" w:rsidP="0022771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21" w:rsidRPr="00E1287A" w:rsidTr="004B14E4">
        <w:trPr>
          <w:trHeight w:val="284"/>
        </w:trPr>
        <w:tc>
          <w:tcPr>
            <w:tcW w:w="534" w:type="dxa"/>
          </w:tcPr>
          <w:p w:rsidR="00C72021" w:rsidRPr="00E1287A" w:rsidRDefault="00C72021" w:rsidP="0022771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021" w:rsidRPr="00E1287A" w:rsidRDefault="00C72021" w:rsidP="00D32DE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 xml:space="preserve">Количество </w:t>
            </w:r>
            <w:r w:rsidR="004B14E4" w:rsidRPr="00E1287A">
              <w:rPr>
                <w:rFonts w:ascii="Times New Roman" w:hAnsi="Times New Roman" w:cs="Times New Roman"/>
              </w:rPr>
              <w:t>мероприятий</w:t>
            </w:r>
            <w:r w:rsidR="00D32DE6">
              <w:rPr>
                <w:rFonts w:ascii="Times New Roman" w:hAnsi="Times New Roman" w:cs="Times New Roman"/>
              </w:rPr>
              <w:t xml:space="preserve"> /из них онлайн</w:t>
            </w:r>
          </w:p>
        </w:tc>
        <w:tc>
          <w:tcPr>
            <w:tcW w:w="5103" w:type="dxa"/>
          </w:tcPr>
          <w:p w:rsidR="00C72021" w:rsidRPr="00E1287A" w:rsidRDefault="00C72021" w:rsidP="0022771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21" w:rsidRPr="00E1287A" w:rsidRDefault="00C72021" w:rsidP="0022771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4E4" w:rsidRPr="00E1287A" w:rsidTr="004B14E4">
        <w:trPr>
          <w:trHeight w:val="284"/>
        </w:trPr>
        <w:tc>
          <w:tcPr>
            <w:tcW w:w="534" w:type="dxa"/>
          </w:tcPr>
          <w:p w:rsidR="004B14E4" w:rsidRPr="00E1287A" w:rsidRDefault="004B14E4" w:rsidP="0022771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4E4" w:rsidRPr="00E1287A" w:rsidRDefault="00D32DE6" w:rsidP="004B14E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участников/</w:t>
            </w:r>
            <w:r w:rsidR="004B14E4" w:rsidRPr="00E1287A">
              <w:rPr>
                <w:rFonts w:ascii="Times New Roman" w:hAnsi="Times New Roman" w:cs="Times New Roman"/>
              </w:rPr>
              <w:t xml:space="preserve"> из них с ограниченными возможностями здоровья</w:t>
            </w:r>
          </w:p>
        </w:tc>
        <w:tc>
          <w:tcPr>
            <w:tcW w:w="5103" w:type="dxa"/>
          </w:tcPr>
          <w:p w:rsidR="004B14E4" w:rsidRPr="00E1287A" w:rsidRDefault="004B14E4" w:rsidP="0022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021" w:rsidRPr="00E1287A" w:rsidTr="004B14E4">
        <w:trPr>
          <w:trHeight w:val="284"/>
        </w:trPr>
        <w:tc>
          <w:tcPr>
            <w:tcW w:w="534" w:type="dxa"/>
          </w:tcPr>
          <w:p w:rsidR="00C72021" w:rsidRPr="00E1287A" w:rsidRDefault="00C72021" w:rsidP="0022771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72021" w:rsidRPr="00E1287A" w:rsidRDefault="005F1064" w:rsidP="004B14E4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онлайн - мероприятия</w:t>
            </w:r>
            <w:r w:rsidRPr="00E1287A">
              <w:rPr>
                <w:rFonts w:ascii="Times New Roman" w:hAnsi="Times New Roman" w:cs="Times New Roman"/>
              </w:rPr>
              <w:t xml:space="preserve"> в Интернет</w:t>
            </w:r>
            <w:r w:rsidR="00C340E7">
              <w:rPr>
                <w:rFonts w:ascii="Times New Roman" w:hAnsi="Times New Roman" w:cs="Times New Roman"/>
              </w:rPr>
              <w:t xml:space="preserve"> </w:t>
            </w:r>
            <w:r w:rsidRPr="00E1287A">
              <w:rPr>
                <w:rFonts w:ascii="Times New Roman" w:hAnsi="Times New Roman" w:cs="Times New Roman"/>
              </w:rPr>
              <w:t>-</w:t>
            </w:r>
            <w:r w:rsidR="00C340E7">
              <w:rPr>
                <w:rFonts w:ascii="Times New Roman" w:hAnsi="Times New Roman" w:cs="Times New Roman"/>
              </w:rPr>
              <w:t xml:space="preserve"> </w:t>
            </w:r>
            <w:r w:rsidRPr="00E1287A">
              <w:rPr>
                <w:rFonts w:ascii="Times New Roman" w:hAnsi="Times New Roman" w:cs="Times New Roman"/>
              </w:rPr>
              <w:t>пространстве</w:t>
            </w:r>
          </w:p>
        </w:tc>
        <w:tc>
          <w:tcPr>
            <w:tcW w:w="5103" w:type="dxa"/>
          </w:tcPr>
          <w:p w:rsidR="00C72021" w:rsidRPr="00E1287A" w:rsidRDefault="00C72021" w:rsidP="0022771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21" w:rsidRPr="00E1287A" w:rsidRDefault="00C72021" w:rsidP="0022771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EDB" w:rsidRPr="00E1287A" w:rsidTr="004B14E4">
        <w:trPr>
          <w:trHeight w:val="284"/>
        </w:trPr>
        <w:tc>
          <w:tcPr>
            <w:tcW w:w="534" w:type="dxa"/>
          </w:tcPr>
          <w:p w:rsidR="002E2EDB" w:rsidRPr="00E1287A" w:rsidRDefault="002E2EDB" w:rsidP="00227719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2EDB" w:rsidRDefault="005F1064" w:rsidP="00E1287A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E1287A">
              <w:rPr>
                <w:rFonts w:ascii="Times New Roman" w:hAnsi="Times New Roman" w:cs="Times New Roman"/>
              </w:rPr>
              <w:t>Электронная почта/ телефон</w:t>
            </w:r>
          </w:p>
          <w:p w:rsidR="00334BEA" w:rsidRPr="00E1287A" w:rsidRDefault="00334BEA" w:rsidP="00E1287A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E2EDB" w:rsidRPr="00E1287A" w:rsidRDefault="002E2EDB" w:rsidP="0022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021" w:rsidRPr="00E1287A" w:rsidRDefault="00C72021" w:rsidP="00C72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021" w:rsidRDefault="00C72021" w:rsidP="00C7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21" w:rsidRPr="00E6378B" w:rsidRDefault="00C72021" w:rsidP="00A45BF1">
      <w:pPr>
        <w:pStyle w:val="a3"/>
        <w:shd w:val="clear" w:color="auto" w:fill="FFFFFF"/>
        <w:spacing w:before="0" w:beforeAutospacing="0" w:after="0"/>
        <w:ind w:firstLine="709"/>
        <w:rPr>
          <w:b/>
          <w:sz w:val="28"/>
          <w:szCs w:val="28"/>
        </w:rPr>
      </w:pPr>
      <w:r w:rsidRPr="002E11F6">
        <w:rPr>
          <w:sz w:val="28"/>
          <w:szCs w:val="28"/>
        </w:rPr>
        <w:t xml:space="preserve">Дата </w:t>
      </w:r>
    </w:p>
    <w:sectPr w:rsidR="00C72021" w:rsidRPr="00E6378B" w:rsidSect="009F2B89">
      <w:footerReference w:type="default" r:id="rId53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82" w:rsidRDefault="003C7582" w:rsidP="00F544FB">
      <w:pPr>
        <w:spacing w:after="0" w:line="240" w:lineRule="auto"/>
      </w:pPr>
      <w:r>
        <w:separator/>
      </w:r>
    </w:p>
  </w:endnote>
  <w:endnote w:type="continuationSeparator" w:id="1">
    <w:p w:rsidR="003C7582" w:rsidRDefault="003C7582" w:rsidP="00F5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2732"/>
      <w:docPartObj>
        <w:docPartGallery w:val="Page Numbers (Bottom of Page)"/>
        <w:docPartUnique/>
      </w:docPartObj>
    </w:sdtPr>
    <w:sdtContent>
      <w:p w:rsidR="00824BE4" w:rsidRDefault="00C24333">
        <w:pPr>
          <w:pStyle w:val="a7"/>
          <w:jc w:val="right"/>
        </w:pPr>
        <w:fldSimple w:instr=" PAGE   \* MERGEFORMAT ">
          <w:r w:rsidR="004468DC">
            <w:rPr>
              <w:noProof/>
            </w:rPr>
            <w:t>10</w:t>
          </w:r>
        </w:fldSimple>
      </w:p>
    </w:sdtContent>
  </w:sdt>
  <w:p w:rsidR="00824BE4" w:rsidRDefault="00824B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82" w:rsidRDefault="003C7582" w:rsidP="00F544FB">
      <w:pPr>
        <w:spacing w:after="0" w:line="240" w:lineRule="auto"/>
      </w:pPr>
      <w:r>
        <w:separator/>
      </w:r>
    </w:p>
  </w:footnote>
  <w:footnote w:type="continuationSeparator" w:id="1">
    <w:p w:rsidR="003C7582" w:rsidRDefault="003C7582" w:rsidP="00F5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D72"/>
    <w:multiLevelType w:val="hybridMultilevel"/>
    <w:tmpl w:val="5346FEC6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DF1"/>
    <w:multiLevelType w:val="hybridMultilevel"/>
    <w:tmpl w:val="F2067D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021"/>
    <w:rsid w:val="00042203"/>
    <w:rsid w:val="00077B80"/>
    <w:rsid w:val="0008079A"/>
    <w:rsid w:val="000C49BF"/>
    <w:rsid w:val="00126A04"/>
    <w:rsid w:val="00145367"/>
    <w:rsid w:val="00156226"/>
    <w:rsid w:val="00172581"/>
    <w:rsid w:val="00190F4C"/>
    <w:rsid w:val="001A0C0C"/>
    <w:rsid w:val="001B1DA2"/>
    <w:rsid w:val="001D6E2C"/>
    <w:rsid w:val="001E6031"/>
    <w:rsid w:val="00205952"/>
    <w:rsid w:val="00227719"/>
    <w:rsid w:val="002338DF"/>
    <w:rsid w:val="00235A47"/>
    <w:rsid w:val="00261235"/>
    <w:rsid w:val="00264889"/>
    <w:rsid w:val="00272E82"/>
    <w:rsid w:val="002D1D0B"/>
    <w:rsid w:val="002D73AB"/>
    <w:rsid w:val="002E2EDB"/>
    <w:rsid w:val="002F0AE8"/>
    <w:rsid w:val="002F3105"/>
    <w:rsid w:val="00303703"/>
    <w:rsid w:val="00320467"/>
    <w:rsid w:val="003300C8"/>
    <w:rsid w:val="00334BEA"/>
    <w:rsid w:val="00364708"/>
    <w:rsid w:val="00371FCE"/>
    <w:rsid w:val="00382419"/>
    <w:rsid w:val="003832C6"/>
    <w:rsid w:val="003A3C51"/>
    <w:rsid w:val="003B017F"/>
    <w:rsid w:val="003C7582"/>
    <w:rsid w:val="003D416F"/>
    <w:rsid w:val="003E03D6"/>
    <w:rsid w:val="003E0A98"/>
    <w:rsid w:val="003E1971"/>
    <w:rsid w:val="003F144F"/>
    <w:rsid w:val="003F60F4"/>
    <w:rsid w:val="00407E64"/>
    <w:rsid w:val="0043434E"/>
    <w:rsid w:val="004468DC"/>
    <w:rsid w:val="004644AC"/>
    <w:rsid w:val="004A098A"/>
    <w:rsid w:val="004B14E4"/>
    <w:rsid w:val="004C5773"/>
    <w:rsid w:val="004C5938"/>
    <w:rsid w:val="00502A04"/>
    <w:rsid w:val="0051251D"/>
    <w:rsid w:val="0052316F"/>
    <w:rsid w:val="00560A2F"/>
    <w:rsid w:val="005611AC"/>
    <w:rsid w:val="005629CF"/>
    <w:rsid w:val="005D59DA"/>
    <w:rsid w:val="005E3C51"/>
    <w:rsid w:val="005F1064"/>
    <w:rsid w:val="00625ED8"/>
    <w:rsid w:val="00632423"/>
    <w:rsid w:val="00641721"/>
    <w:rsid w:val="00677287"/>
    <w:rsid w:val="006958B1"/>
    <w:rsid w:val="006B585E"/>
    <w:rsid w:val="006B720E"/>
    <w:rsid w:val="006E24AC"/>
    <w:rsid w:val="006F2570"/>
    <w:rsid w:val="006F2D33"/>
    <w:rsid w:val="0071034B"/>
    <w:rsid w:val="00713DB8"/>
    <w:rsid w:val="007508D1"/>
    <w:rsid w:val="007B08CF"/>
    <w:rsid w:val="007D4DCF"/>
    <w:rsid w:val="007E360B"/>
    <w:rsid w:val="00824BE4"/>
    <w:rsid w:val="0085424C"/>
    <w:rsid w:val="00854415"/>
    <w:rsid w:val="00862B21"/>
    <w:rsid w:val="0086372A"/>
    <w:rsid w:val="00871C7B"/>
    <w:rsid w:val="008875F2"/>
    <w:rsid w:val="008A01E1"/>
    <w:rsid w:val="008A34F4"/>
    <w:rsid w:val="008A470D"/>
    <w:rsid w:val="008D0F84"/>
    <w:rsid w:val="008E4276"/>
    <w:rsid w:val="008E5F8F"/>
    <w:rsid w:val="008F625A"/>
    <w:rsid w:val="00915D55"/>
    <w:rsid w:val="009408BC"/>
    <w:rsid w:val="00950D3D"/>
    <w:rsid w:val="009612F1"/>
    <w:rsid w:val="00965A7A"/>
    <w:rsid w:val="00970C96"/>
    <w:rsid w:val="009866A4"/>
    <w:rsid w:val="009B722F"/>
    <w:rsid w:val="009F269D"/>
    <w:rsid w:val="009F2B89"/>
    <w:rsid w:val="009F4BE7"/>
    <w:rsid w:val="009F5025"/>
    <w:rsid w:val="00A06792"/>
    <w:rsid w:val="00A20602"/>
    <w:rsid w:val="00A25163"/>
    <w:rsid w:val="00A45BF1"/>
    <w:rsid w:val="00A80C17"/>
    <w:rsid w:val="00A8751B"/>
    <w:rsid w:val="00AA6716"/>
    <w:rsid w:val="00AB31AC"/>
    <w:rsid w:val="00AD04BE"/>
    <w:rsid w:val="00B00C35"/>
    <w:rsid w:val="00B30697"/>
    <w:rsid w:val="00BE7259"/>
    <w:rsid w:val="00BF7442"/>
    <w:rsid w:val="00C22899"/>
    <w:rsid w:val="00C24333"/>
    <w:rsid w:val="00C340E7"/>
    <w:rsid w:val="00C511D0"/>
    <w:rsid w:val="00C53D6D"/>
    <w:rsid w:val="00C72021"/>
    <w:rsid w:val="00C74EE5"/>
    <w:rsid w:val="00C93080"/>
    <w:rsid w:val="00CA035D"/>
    <w:rsid w:val="00CA32EB"/>
    <w:rsid w:val="00CC1D86"/>
    <w:rsid w:val="00CC395A"/>
    <w:rsid w:val="00CD7366"/>
    <w:rsid w:val="00CD7E6B"/>
    <w:rsid w:val="00CF504C"/>
    <w:rsid w:val="00D3142D"/>
    <w:rsid w:val="00D32DE6"/>
    <w:rsid w:val="00D4071F"/>
    <w:rsid w:val="00D65A10"/>
    <w:rsid w:val="00D72AA8"/>
    <w:rsid w:val="00D978B6"/>
    <w:rsid w:val="00DE108E"/>
    <w:rsid w:val="00E1287A"/>
    <w:rsid w:val="00E4126D"/>
    <w:rsid w:val="00E46EBD"/>
    <w:rsid w:val="00E47E97"/>
    <w:rsid w:val="00E83E15"/>
    <w:rsid w:val="00EB5FF0"/>
    <w:rsid w:val="00EC3679"/>
    <w:rsid w:val="00ED5FAD"/>
    <w:rsid w:val="00F03D60"/>
    <w:rsid w:val="00F2040E"/>
    <w:rsid w:val="00F27AC0"/>
    <w:rsid w:val="00F424AC"/>
    <w:rsid w:val="00F45D9A"/>
    <w:rsid w:val="00F5380B"/>
    <w:rsid w:val="00F544FB"/>
    <w:rsid w:val="00F87FF4"/>
    <w:rsid w:val="00F95ADC"/>
    <w:rsid w:val="00FB040A"/>
    <w:rsid w:val="00F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021"/>
  </w:style>
  <w:style w:type="character" w:styleId="a4">
    <w:name w:val="Hyperlink"/>
    <w:basedOn w:val="a0"/>
    <w:uiPriority w:val="99"/>
    <w:unhideWhenUsed/>
    <w:rsid w:val="00C720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2021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2021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7">
    <w:name w:val="footer"/>
    <w:basedOn w:val="a"/>
    <w:link w:val="a8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21"/>
  </w:style>
  <w:style w:type="character" w:styleId="a9">
    <w:name w:val="Strong"/>
    <w:basedOn w:val="a0"/>
    <w:uiPriority w:val="22"/>
    <w:qFormat/>
    <w:rsid w:val="00C72021"/>
    <w:rPr>
      <w:b/>
      <w:bCs/>
    </w:rPr>
  </w:style>
  <w:style w:type="paragraph" w:customStyle="1" w:styleId="s3">
    <w:name w:val="s3"/>
    <w:basedOn w:val="a"/>
    <w:rsid w:val="00C7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02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02A04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227719"/>
    <w:rPr>
      <w:i/>
      <w:iCs/>
    </w:rPr>
  </w:style>
  <w:style w:type="paragraph" w:customStyle="1" w:styleId="msonormalmrcssattr">
    <w:name w:val="msonormal_mr_css_attr"/>
    <w:basedOn w:val="a"/>
    <w:rsid w:val="007D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lysva@mail.ru" TargetMode="External"/><Relationship Id="rId18" Type="http://schemas.openxmlformats.org/officeDocument/2006/relationships/hyperlink" Target="mailto:molysva@mail.ru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9.jpeg"/><Relationship Id="rId21" Type="http://schemas.openxmlformats.org/officeDocument/2006/relationships/image" Target="media/image4.jpeg"/><Relationship Id="rId34" Type="http://schemas.openxmlformats.org/officeDocument/2006/relationships/hyperlink" Target="http://www.lysva-library.ru/download/%D0%9E%D1%82%D0%B5%D1%87%D0%B5%D1%81%D1%82%D0%B2%D0%B0%20%D1%81%D0%B2%D1%8F%D1%89%D0%B5%D0%BD%D0%BD%D0%B0%D1%8F%20%D0%BF%D0%B0%D0%BB%D0%B8%D1%82%D1%80%D0%B0.pdf" TargetMode="External"/><Relationship Id="rId42" Type="http://schemas.openxmlformats.org/officeDocument/2006/relationships/image" Target="media/image22.jpeg"/><Relationship Id="rId47" Type="http://schemas.openxmlformats.org/officeDocument/2006/relationships/image" Target="media/image26.jpeg"/><Relationship Id="rId50" Type="http://schemas.openxmlformats.org/officeDocument/2006/relationships/hyperlink" Target="http://www.lysva-library.ru/download/%D0%9F%D0%BE%D0%B1%D0%B5%D0%B4%D0%B0%20%D0%BA%D0%BE%D0%B2%D0%B0%D0%BB%D0%B0%D1%81%D1%8C1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c.lysva.ru/" TargetMode="External"/><Relationship Id="rId17" Type="http://schemas.openxmlformats.org/officeDocument/2006/relationships/hyperlink" Target="mailto:mpb_lysva@mail.ru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image" Target="media/image18.jpeg"/><Relationship Id="rId46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7;&#1077;&#1082;&#1088;&#1077;&#1090;&#1072;&#1088;&#1100;\&#1052;&#1086;&#1080;%20&#1076;&#1086;&#1082;&#1091;&#1084;&#1077;&#1085;&#1090;&#1099;\molysva@mail.ru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fictionbook.ru/author/andreyi_grigorev/300_podvigov_velikoyi_voyinyi_1941_1945/read_online.html" TargetMode="External"/><Relationship Id="rId41" Type="http://schemas.openxmlformats.org/officeDocument/2006/relationships/image" Target="media/image21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sva-library.ru/index.php/kraevedenie/19-kraevedenie/51-izdatelskaya-deyatelnost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3.jpe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4.jpe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&#1094;&#1076;&#1073;-&#1083;&#1099;&#1089;&#1100;&#1074;&#1072;.&#1088;&#1092;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49" Type="http://schemas.openxmlformats.org/officeDocument/2006/relationships/image" Target="media/image28.jpeg"/><Relationship Id="rId10" Type="http://schemas.openxmlformats.org/officeDocument/2006/relationships/hyperlink" Target="http://www.lysva-library.ru/index.php/resursy-biblioteki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fictionbook.ru/author/andreyi_grigorev/deti_v_velikoyi_voyine_posvyashaetsya_se/" TargetMode="External"/><Relationship Id="rId44" Type="http://schemas.openxmlformats.org/officeDocument/2006/relationships/image" Target="media/image23.jpeg"/><Relationship Id="rId52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hyperlink" Target="http://www.lysva-library.ru/electronic-library/index.html" TargetMode="External"/><Relationship Id="rId14" Type="http://schemas.openxmlformats.org/officeDocument/2006/relationships/hyperlink" Target="http://www.lysva-library.ru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image" Target="media/image15.jpeg"/><Relationship Id="rId43" Type="http://schemas.openxmlformats.org/officeDocument/2006/relationships/hyperlink" Target="http://www.lysva-library.ru/download/%D0%9B%D0%B8%D1%87%D0%BD%D0%BE%D1%81%D1%82%D1%8C%20%D0%B2%20%D0%B8%D1%81%D1%82%D0%BE%D1%80%D0%B8%D0%B8.pdf" TargetMode="External"/><Relationship Id="rId48" Type="http://schemas.openxmlformats.org/officeDocument/2006/relationships/image" Target="media/image27.jpeg"/><Relationship Id="rId8" Type="http://schemas.openxmlformats.org/officeDocument/2006/relationships/image" Target="media/image1.png"/><Relationship Id="rId51" Type="http://schemas.openxmlformats.org/officeDocument/2006/relationships/image" Target="media/image29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7C60-170F-4221-A52C-12D96CCE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10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</dc:creator>
  <cp:lastModifiedBy>Библиотека</cp:lastModifiedBy>
  <cp:revision>66</cp:revision>
  <dcterms:created xsi:type="dcterms:W3CDTF">2022-09-02T09:07:00Z</dcterms:created>
  <dcterms:modified xsi:type="dcterms:W3CDTF">2022-09-21T10:08:00Z</dcterms:modified>
</cp:coreProperties>
</file>